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D6A9" w14:textId="5EF5FFFD" w:rsidR="00E9385B" w:rsidRDefault="00E9385B">
      <w:r>
        <w:t xml:space="preserve">What a rainy summer </w:t>
      </w:r>
      <w:proofErr w:type="gramStart"/>
      <w:r>
        <w:t>we’ve</w:t>
      </w:r>
      <w:proofErr w:type="gramEnd"/>
      <w:r>
        <w:t xml:space="preserve"> had so far! Lately </w:t>
      </w:r>
      <w:proofErr w:type="gramStart"/>
      <w:r>
        <w:t>we’ve</w:t>
      </w:r>
      <w:proofErr w:type="gramEnd"/>
      <w:r>
        <w:t xml:space="preserve"> been getting more rain than we see in a normal July, but on those hot days we do need to take precaution to prevent heat-related illnesses. </w:t>
      </w:r>
    </w:p>
    <w:p w14:paraId="64463617" w14:textId="0010D506" w:rsidR="004100B2" w:rsidRDefault="00E9385B">
      <w:r>
        <w:t xml:space="preserve">An average of 658 people in the US each year succumb to extreme heat. Many </w:t>
      </w:r>
      <w:proofErr w:type="gramStart"/>
      <w:r>
        <w:t>times</w:t>
      </w:r>
      <w:proofErr w:type="gramEnd"/>
      <w:r>
        <w:t xml:space="preserve"> heat-related illnesses are preventable if you prepare and take preventative steps to avoid getting over-heated. </w:t>
      </w:r>
    </w:p>
    <w:p w14:paraId="20C8FBC8" w14:textId="027504BE" w:rsidR="00E9385B" w:rsidRDefault="00E9385B">
      <w:r>
        <w:t xml:space="preserve">H2O is the way to go! </w:t>
      </w:r>
      <w:r w:rsidR="00F525D1">
        <w:t xml:space="preserve">Avoid energy drinks, caffeine, sugary drinks and alcohol. </w:t>
      </w:r>
      <w:r>
        <w:t>On a hot day, an adult should drink 8 oz of water at least every 20 minutes, or between 24</w:t>
      </w:r>
      <w:r w:rsidR="00F525D1">
        <w:t>-</w:t>
      </w:r>
      <w:r>
        <w:t>32 oz every hour</w:t>
      </w:r>
      <w:r w:rsidR="00F525D1">
        <w:t xml:space="preserve">. Drinking water at shorter intervals will help keep you hydrated. You should drink water before and after being in the heat, so </w:t>
      </w:r>
      <w:proofErr w:type="gramStart"/>
      <w:r w:rsidR="00F525D1">
        <w:t>you’re</w:t>
      </w:r>
      <w:proofErr w:type="gramEnd"/>
      <w:r w:rsidR="00F525D1">
        <w:t xml:space="preserve"> not playing catch up. Take caution to not drink more than 48 oz in an hour because this can cause a medical emergency due to decrease in salt concentration in your blood. </w:t>
      </w:r>
    </w:p>
    <w:p w14:paraId="5E43AC43" w14:textId="10B1EA78" w:rsidR="00F525D1" w:rsidRDefault="00F525D1">
      <w:r>
        <w:t>Other measures of prevention are as follows:</w:t>
      </w:r>
    </w:p>
    <w:p w14:paraId="147CB50B" w14:textId="4B69DD04" w:rsidR="00F525D1" w:rsidRDefault="00F90C53">
      <w:r>
        <w:t>*</w:t>
      </w:r>
      <w:r w:rsidR="00F525D1">
        <w:t xml:space="preserve">Wear loose-fitting, </w:t>
      </w:r>
      <w:proofErr w:type="gramStart"/>
      <w:r w:rsidR="00F525D1">
        <w:t>light-weight</w:t>
      </w:r>
      <w:proofErr w:type="gramEnd"/>
      <w:r w:rsidR="00F525D1">
        <w:t xml:space="preserve">, light-colored clothing. </w:t>
      </w:r>
    </w:p>
    <w:p w14:paraId="17C30185" w14:textId="2D886F9D" w:rsidR="00F525D1" w:rsidRDefault="00F90C53">
      <w:r>
        <w:t>*</w:t>
      </w:r>
      <w:r w:rsidR="00F525D1">
        <w:t xml:space="preserve">Wear wide-brimmed hats, sunglasses and broad-spectrum sunscreen with SPF 30. Reapply sunscreen every 2 hours or more often if sweating/swimming. UV rays are the strongest between 10am-4pm, so keep this in mind while </w:t>
      </w:r>
      <w:r>
        <w:t xml:space="preserve">outdoors. </w:t>
      </w:r>
    </w:p>
    <w:p w14:paraId="662E9441" w14:textId="3598620A" w:rsidR="00F90C53" w:rsidRDefault="00F90C53">
      <w:r>
        <w:t>*Reduce or eliminate strenuous activities or do them in cooler parts of the day.</w:t>
      </w:r>
    </w:p>
    <w:p w14:paraId="31F5F3D9" w14:textId="2DB7A25B" w:rsidR="00F90C53" w:rsidRDefault="00F90C53">
      <w:r>
        <w:t>*Take extra precautions with certain medications that can affect your body’s ability to stay hydrated/dissipate heat.</w:t>
      </w:r>
    </w:p>
    <w:p w14:paraId="78DC37B9" w14:textId="24233794" w:rsidR="00F90C53" w:rsidRDefault="00F90C53">
      <w:r>
        <w:t>*Never leave anyone (humans or pets) in a parked car. Keep doors locked to prevent children entering.</w:t>
      </w:r>
    </w:p>
    <w:p w14:paraId="7617EF7F" w14:textId="049DB5CC" w:rsidR="00F90C53" w:rsidRDefault="00F90C53">
      <w:r>
        <w:t>*Provide plenty of fresh water for pets and leave water in a shady area.</w:t>
      </w:r>
    </w:p>
    <w:p w14:paraId="31540071" w14:textId="023D0890" w:rsidR="00F90C53" w:rsidRDefault="00F90C53">
      <w:r>
        <w:t xml:space="preserve">*Be cautious if </w:t>
      </w:r>
      <w:proofErr w:type="gramStart"/>
      <w:r>
        <w:t>you’re</w:t>
      </w:r>
      <w:proofErr w:type="gramEnd"/>
      <w:r>
        <w:t xml:space="preserve"> at a higher risk.</w:t>
      </w:r>
    </w:p>
    <w:p w14:paraId="7A7E291E" w14:textId="4F9F976F" w:rsidR="00F90C53" w:rsidRDefault="00F90C53">
      <w:r>
        <w:t>*Take time to adjust yourself by not spending excessive amounts of time in the heat until you acclimated to it.</w:t>
      </w:r>
    </w:p>
    <w:p w14:paraId="38814D6C" w14:textId="3909B275" w:rsidR="00F90C53" w:rsidRDefault="00F90C53">
      <w:r>
        <w:t>*Check on elderly, disabled, or homebound family, friends and neighbors on hot days to assist if needed.</w:t>
      </w:r>
    </w:p>
    <w:p w14:paraId="44100A78" w14:textId="366E80E0" w:rsidR="00F90C53" w:rsidRDefault="00F90C53"/>
    <w:p w14:paraId="4852DEB3" w14:textId="4E8D9545" w:rsidR="00F90C53" w:rsidRDefault="00F90C53">
      <w:r>
        <w:t>Risk Factors for Heat-Related Illness:</w:t>
      </w:r>
    </w:p>
    <w:p w14:paraId="305A88E0" w14:textId="60698E30" w:rsidR="00F90C53" w:rsidRDefault="00F90C53">
      <w:r>
        <w:t>*Age</w:t>
      </w:r>
    </w:p>
    <w:p w14:paraId="4C80B97A" w14:textId="5ED411A6" w:rsidR="00F90C53" w:rsidRDefault="00F90C53">
      <w:r>
        <w:t>*Exertion</w:t>
      </w:r>
    </w:p>
    <w:p w14:paraId="08B6027F" w14:textId="0E75D0A1" w:rsidR="00F90C53" w:rsidRDefault="00F90C53">
      <w:r>
        <w:t>*Obesity</w:t>
      </w:r>
    </w:p>
    <w:p w14:paraId="58D15A13" w14:textId="5DBED6A2" w:rsidR="00F90C53" w:rsidRDefault="00F90C53">
      <w:r>
        <w:t>*Sudden exposure to hot weather</w:t>
      </w:r>
    </w:p>
    <w:p w14:paraId="7D3CF132" w14:textId="671463A1" w:rsidR="00F90C53" w:rsidRDefault="00F90C53">
      <w:r>
        <w:t>*Lack of air conditioning</w:t>
      </w:r>
    </w:p>
    <w:p w14:paraId="143EF5FA" w14:textId="44763ACA" w:rsidR="00F90C53" w:rsidRDefault="00F90C53">
      <w:r>
        <w:t>*Certain medications and health conditions</w:t>
      </w:r>
    </w:p>
    <w:p w14:paraId="06BA40E3" w14:textId="3257EE5A" w:rsidR="000F4737" w:rsidRDefault="000F4737"/>
    <w:p w14:paraId="725FBAC6" w14:textId="2B4F0A0B" w:rsidR="000F4737" w:rsidRDefault="000F4737">
      <w:r>
        <w:lastRenderedPageBreak/>
        <w:t xml:space="preserve">Sun exposure is not all bad and is good for the body, in moderation, because it enhances mood, helps with seasonal depression, relieves stress, improves sleep and is a source of vitamin D. </w:t>
      </w:r>
    </w:p>
    <w:p w14:paraId="1241134D" w14:textId="31CB6D56" w:rsidR="000F4737" w:rsidRDefault="000F4737">
      <w:r>
        <w:t xml:space="preserve">Enjoy time outside this summer, but remember, whether working or playing outdoors in the heat (between rains), to take precautions to prevent heat-related illness for you, your family, friends, neighbors, and of course pets. </w:t>
      </w:r>
    </w:p>
    <w:p w14:paraId="74F3E374" w14:textId="77777777" w:rsidR="00F90C53" w:rsidRDefault="00F90C53"/>
    <w:sectPr w:rsidR="00F9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5B"/>
    <w:rsid w:val="000F4737"/>
    <w:rsid w:val="004100B2"/>
    <w:rsid w:val="00740E2A"/>
    <w:rsid w:val="00B3031E"/>
    <w:rsid w:val="00E9385B"/>
    <w:rsid w:val="00F525D1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FF03"/>
  <w15:chartTrackingRefBased/>
  <w15:docId w15:val="{6664250D-639B-434B-A0A1-83584168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Ridge</dc:creator>
  <cp:keywords/>
  <dc:description/>
  <cp:lastModifiedBy>Traci Ridge</cp:lastModifiedBy>
  <cp:revision>2</cp:revision>
  <dcterms:created xsi:type="dcterms:W3CDTF">2021-07-15T16:08:00Z</dcterms:created>
  <dcterms:modified xsi:type="dcterms:W3CDTF">2021-07-15T16:08:00Z</dcterms:modified>
</cp:coreProperties>
</file>