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1A4010" w:rsidRPr="001A4010">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F00EAF"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Swimming</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1A4010" w:rsidRPr="001A4010">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F00EAF">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F00EAF">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1A4010"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F00EAF"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Swimming</w:t>
      </w:r>
      <w:r w:rsidR="00AF4356" w:rsidRPr="00C34C3D">
        <w:rPr>
          <w:rFonts w:ascii="Verdana" w:eastAsia="Calibri" w:hAnsi="Verdana" w:cs="Times-BoldItalic"/>
          <w:b/>
          <w:bCs/>
          <w:iCs/>
          <w:lang w:val="en-IE"/>
        </w:rPr>
        <w:t xml:space="preserve"> Policy</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p w:rsidR="00FE10F3" w:rsidRDefault="00F00EAF" w:rsidP="00F00EAF">
      <w:pPr>
        <w:jc w:val="both"/>
        <w:rPr>
          <w:rFonts w:ascii="Verdana" w:hAnsi="Verdana"/>
          <w:sz w:val="20"/>
          <w:szCs w:val="20"/>
          <w:lang w:val="en-GB"/>
        </w:rPr>
      </w:pPr>
      <w:r>
        <w:rPr>
          <w:rFonts w:ascii="Verdana" w:hAnsi="Verdana"/>
          <w:sz w:val="20"/>
          <w:szCs w:val="20"/>
          <w:lang w:val="en-GB"/>
        </w:rPr>
        <w:t>Aquatics are part of the National Primary School Curriculum.</w:t>
      </w:r>
    </w:p>
    <w:p w:rsidR="00F00EAF" w:rsidRDefault="00F00EAF" w:rsidP="00F00EAF">
      <w:pPr>
        <w:jc w:val="both"/>
        <w:rPr>
          <w:rFonts w:ascii="Verdana" w:hAnsi="Verdana"/>
          <w:sz w:val="20"/>
          <w:szCs w:val="20"/>
          <w:lang w:val="en-GB"/>
        </w:rPr>
      </w:pPr>
    </w:p>
    <w:p w:rsidR="00F00EAF" w:rsidRPr="0036132B" w:rsidRDefault="00F00EAF" w:rsidP="00F00EAF">
      <w:pPr>
        <w:jc w:val="both"/>
        <w:rPr>
          <w:rFonts w:ascii="Verdana" w:hAnsi="Verdana"/>
          <w:sz w:val="20"/>
          <w:szCs w:val="20"/>
        </w:rPr>
      </w:pPr>
      <w:r>
        <w:rPr>
          <w:rFonts w:ascii="Verdana" w:hAnsi="Verdana"/>
          <w:sz w:val="20"/>
          <w:szCs w:val="20"/>
          <w:lang w:val="en-GB"/>
        </w:rPr>
        <w:t>Any child who is not attending swimming lessons through the school (whether due to illness, forgot gear, parents do not want their child to participate etc.) will be left under the supervision of another class teacher in the school building and given some other curriculum work to do until their own class teacher returns from supervising the swimming lessons.</w:t>
      </w:r>
    </w:p>
    <w:p w:rsidR="005E5068" w:rsidRPr="0036132B" w:rsidRDefault="005E5068" w:rsidP="0036132B">
      <w:pPr>
        <w:jc w:val="both"/>
        <w:rPr>
          <w:rFonts w:ascii="Verdana" w:hAnsi="Verdana"/>
          <w:sz w:val="20"/>
          <w:szCs w:val="20"/>
          <w:lang w:val="en-IE"/>
        </w:rPr>
      </w:pPr>
    </w:p>
    <w:p w:rsidR="007603A1" w:rsidRPr="0036132B" w:rsidRDefault="007603A1" w:rsidP="0036132B">
      <w:pPr>
        <w:ind w:left="360"/>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sz w:val="20"/>
          <w:szCs w:val="20"/>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F00EAF" w:rsidRDefault="00F00EAF" w:rsidP="00AF4356">
      <w:pPr>
        <w:autoSpaceDE w:val="0"/>
        <w:autoSpaceDN w:val="0"/>
        <w:adjustRightInd w:val="0"/>
        <w:rPr>
          <w:rFonts w:ascii="Verdana" w:eastAsia="Calibri" w:hAnsi="Verdana"/>
          <w:b/>
          <w:bCs/>
          <w:lang w:val="en-IE"/>
        </w:rPr>
      </w:pPr>
    </w:p>
    <w:p w:rsidR="00AF4356" w:rsidRDefault="00F00EAF"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Swimming</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364" w:rsidRDefault="00645364">
      <w:r>
        <w:separator/>
      </w:r>
    </w:p>
  </w:endnote>
  <w:endnote w:type="continuationSeparator" w:id="0">
    <w:p w:rsidR="00645364" w:rsidRDefault="006453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1A4010" w:rsidRPr="0036132B">
      <w:rPr>
        <w:lang w:val="en-IE"/>
      </w:rPr>
      <w:fldChar w:fldCharType="begin"/>
    </w:r>
    <w:r w:rsidRPr="0036132B">
      <w:rPr>
        <w:lang w:val="en-IE"/>
      </w:rPr>
      <w:instrText xml:space="preserve"> PAGE </w:instrText>
    </w:r>
    <w:r w:rsidR="001A4010" w:rsidRPr="0036132B">
      <w:rPr>
        <w:lang w:val="en-IE"/>
      </w:rPr>
      <w:fldChar w:fldCharType="separate"/>
    </w:r>
    <w:r w:rsidR="00F00EAF">
      <w:rPr>
        <w:noProof/>
        <w:lang w:val="en-IE"/>
      </w:rPr>
      <w:t>2</w:t>
    </w:r>
    <w:r w:rsidR="001A4010"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364" w:rsidRDefault="00645364">
      <w:r>
        <w:separator/>
      </w:r>
    </w:p>
  </w:footnote>
  <w:footnote w:type="continuationSeparator" w:id="0">
    <w:p w:rsidR="00645364" w:rsidRDefault="006453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76603"/>
    <w:rsid w:val="000F2DC3"/>
    <w:rsid w:val="000F55F9"/>
    <w:rsid w:val="000F7F92"/>
    <w:rsid w:val="00111CE7"/>
    <w:rsid w:val="00113F9D"/>
    <w:rsid w:val="001A4010"/>
    <w:rsid w:val="001C2F07"/>
    <w:rsid w:val="001D40A1"/>
    <w:rsid w:val="0029461E"/>
    <w:rsid w:val="00314D94"/>
    <w:rsid w:val="0036132B"/>
    <w:rsid w:val="00396F84"/>
    <w:rsid w:val="003E50FD"/>
    <w:rsid w:val="00434798"/>
    <w:rsid w:val="004B7D6A"/>
    <w:rsid w:val="004C50CA"/>
    <w:rsid w:val="00510045"/>
    <w:rsid w:val="00544201"/>
    <w:rsid w:val="00565C34"/>
    <w:rsid w:val="005820D8"/>
    <w:rsid w:val="0059379B"/>
    <w:rsid w:val="005B6685"/>
    <w:rsid w:val="005D315F"/>
    <w:rsid w:val="005E5068"/>
    <w:rsid w:val="00645364"/>
    <w:rsid w:val="00660343"/>
    <w:rsid w:val="00704202"/>
    <w:rsid w:val="00747596"/>
    <w:rsid w:val="007603A1"/>
    <w:rsid w:val="00780DED"/>
    <w:rsid w:val="00846007"/>
    <w:rsid w:val="00900CF2"/>
    <w:rsid w:val="00910060"/>
    <w:rsid w:val="0094681C"/>
    <w:rsid w:val="00981FE1"/>
    <w:rsid w:val="009C7ADC"/>
    <w:rsid w:val="009F7707"/>
    <w:rsid w:val="00A472E0"/>
    <w:rsid w:val="00A501EA"/>
    <w:rsid w:val="00A661FF"/>
    <w:rsid w:val="00A70E96"/>
    <w:rsid w:val="00A9114D"/>
    <w:rsid w:val="00AD78FE"/>
    <w:rsid w:val="00AF4356"/>
    <w:rsid w:val="00C1454A"/>
    <w:rsid w:val="00C3475B"/>
    <w:rsid w:val="00CD505F"/>
    <w:rsid w:val="00CE3357"/>
    <w:rsid w:val="00D17D3D"/>
    <w:rsid w:val="00D311FF"/>
    <w:rsid w:val="00D85754"/>
    <w:rsid w:val="00D9515D"/>
    <w:rsid w:val="00E32578"/>
    <w:rsid w:val="00ED01F2"/>
    <w:rsid w:val="00F00EAF"/>
    <w:rsid w:val="00FC4AD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Policy</dc:title>
  <dc:creator>IPPN</dc:creator>
  <cp:lastModifiedBy>ej</cp:lastModifiedBy>
  <cp:revision>3</cp:revision>
  <cp:lastPrinted>2006-10-18T13:49:00Z</cp:lastPrinted>
  <dcterms:created xsi:type="dcterms:W3CDTF">2017-11-22T13:42:00Z</dcterms:created>
  <dcterms:modified xsi:type="dcterms:W3CDTF">2017-11-22T13:47:00Z</dcterms:modified>
</cp:coreProperties>
</file>