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2295B">
        <w:rPr>
          <w:rFonts w:ascii="Arial" w:eastAsia="MS Gothic" w:hAnsi="Arial" w:cs="Arial"/>
          <w:b/>
          <w:sz w:val="24"/>
          <w:szCs w:val="24"/>
          <w:u w:val="single"/>
        </w:rPr>
        <w:t>Starting a Business Checklist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MS Gothic" w:eastAsia="MS Gothic" w:hAnsi="MS Gothic" w:cs="MS Gothic" w:hint="eastAsia"/>
          <w:sz w:val="24"/>
          <w:szCs w:val="24"/>
        </w:rPr>
        <w:t>✓</w:t>
      </w:r>
      <w:r w:rsidRPr="0012295B">
        <w:rPr>
          <w:rFonts w:ascii="Arial" w:eastAsia="ZapfDingbatsITC" w:hAnsi="Arial" w:cs="Arial"/>
          <w:b/>
          <w:bCs/>
          <w:sz w:val="24"/>
          <w:szCs w:val="24"/>
        </w:rPr>
        <w:t>Done.</w:t>
      </w:r>
      <w:proofErr w:type="gramEnd"/>
      <w:r w:rsidRPr="0012295B">
        <w:rPr>
          <w:rFonts w:ascii="Arial" w:eastAsia="ZapfDingbatsITC" w:hAnsi="Arial" w:cs="Arial"/>
          <w:b/>
          <w:bCs/>
          <w:sz w:val="24"/>
          <w:szCs w:val="24"/>
        </w:rPr>
        <w:t xml:space="preserve"> </w:t>
      </w:r>
      <w:r w:rsidRPr="0012295B">
        <w:rPr>
          <w:rFonts w:ascii="Arial" w:eastAsia="ZapfDingbatsITC" w:hAnsi="Arial" w:cs="Arial"/>
          <w:sz w:val="24"/>
          <w:szCs w:val="24"/>
        </w:rPr>
        <w:t>Skip any item which does not apply to the business.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1) __ Develop a business concept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2) __ Select and retain accountants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and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attorneys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3) __ Select a business entity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4) __ Determine ownership structure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5) __ Complete a business plan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6) __ Obtain initial start-up capital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7) __ File for organization with state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8) __ Hold first board of directors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meeting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9) __ Apply for a federal employer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identification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number (EIN) by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submitting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Form SS-4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10) __ Apply for S corporation status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by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filing Form 2553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11) __ Establish accounting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procedures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12) __ Choose an accounting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software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13) __ Input all transactions from the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beginning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of business development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into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accounting software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14) __ Apply for business financing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and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solicit investors</w:t>
      </w: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15) __ Open business bank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accounts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16) __ Apply for required permits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or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licenses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17) __ Select an insurance agent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18) __ Purchase insurance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19) __ Select a commercial real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estate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agent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20) __ Locate and obtain office or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production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space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21) __ Acquire furniture and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equipment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22) __ Complete any needed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build-out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of space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23) __ Select a payroll processing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company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24) __ Select an employee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benefits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company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25) __ Hire staff and complete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training</w:t>
      </w:r>
      <w:proofErr w:type="gramEnd"/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26) __ Commence marketing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27) __ Order initial inventory and</w:t>
      </w:r>
    </w:p>
    <w:p w:rsidR="0012295B" w:rsidRPr="0012295B" w:rsidRDefault="0012295B" w:rsidP="0012295B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sz w:val="24"/>
          <w:szCs w:val="24"/>
        </w:rPr>
      </w:pPr>
      <w:proofErr w:type="gramStart"/>
      <w:r w:rsidRPr="0012295B">
        <w:rPr>
          <w:rFonts w:ascii="Arial" w:eastAsia="ZapfDingbatsITC" w:hAnsi="Arial" w:cs="Arial"/>
          <w:sz w:val="24"/>
          <w:szCs w:val="24"/>
        </w:rPr>
        <w:t>begin</w:t>
      </w:r>
      <w:proofErr w:type="gramEnd"/>
      <w:r w:rsidRPr="0012295B">
        <w:rPr>
          <w:rFonts w:ascii="Arial" w:eastAsia="ZapfDingbatsITC" w:hAnsi="Arial" w:cs="Arial"/>
          <w:sz w:val="24"/>
          <w:szCs w:val="24"/>
        </w:rPr>
        <w:t xml:space="preserve"> production</w:t>
      </w:r>
    </w:p>
    <w:p w:rsidR="00A465CA" w:rsidRPr="0012295B" w:rsidRDefault="0012295B" w:rsidP="0012295B">
      <w:pPr>
        <w:rPr>
          <w:rFonts w:ascii="Arial" w:hAnsi="Arial" w:cs="Arial"/>
          <w:sz w:val="24"/>
          <w:szCs w:val="24"/>
        </w:rPr>
      </w:pPr>
      <w:r w:rsidRPr="0012295B">
        <w:rPr>
          <w:rFonts w:ascii="Arial" w:eastAsia="ZapfDingbatsITC" w:hAnsi="Arial" w:cs="Arial"/>
          <w:sz w:val="24"/>
          <w:szCs w:val="24"/>
        </w:rPr>
        <w:t>28) __ Conduct a grand opening</w:t>
      </w:r>
    </w:p>
    <w:sectPr w:rsidR="00A465CA" w:rsidRPr="0012295B" w:rsidSect="001229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TA0MzU2MTExNDdS0lEKTi0uzszPAykwrAUAf6IVrCwAAAA="/>
  </w:docVars>
  <w:rsids>
    <w:rsidRoot w:val="0012295B"/>
    <w:rsid w:val="0012295B"/>
    <w:rsid w:val="00A465CA"/>
    <w:rsid w:val="00C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F62B-9FE0-4D1F-B23C-2C34715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Constantino</dc:creator>
  <cp:lastModifiedBy>Aaron Kim Merioles</cp:lastModifiedBy>
  <cp:revision>2</cp:revision>
  <dcterms:created xsi:type="dcterms:W3CDTF">2016-11-08T04:20:00Z</dcterms:created>
  <dcterms:modified xsi:type="dcterms:W3CDTF">2016-11-08T04:20:00Z</dcterms:modified>
</cp:coreProperties>
</file>