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B53B" w14:textId="01CC8653" w:rsidR="0032314D" w:rsidRDefault="009E3F3F" w:rsidP="00D14ABD">
      <w:pPr>
        <w:rPr>
          <w:rFonts w:ascii="Ink Free" w:hAnsi="Ink Free"/>
          <w:b/>
          <w:color w:val="008080"/>
          <w:sz w:val="36"/>
          <w:szCs w:val="36"/>
          <w:u w:val="single"/>
        </w:rPr>
      </w:pPr>
      <w:r w:rsidRPr="009E3F3F">
        <w:rPr>
          <w:rFonts w:ascii="Ink Free" w:hAnsi="Ink Free" w:cs="Aldhabi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0DCE92" wp14:editId="3DEA4681">
            <wp:simplePos x="0" y="0"/>
            <wp:positionH relativeFrom="column">
              <wp:posOffset>3738282</wp:posOffset>
            </wp:positionH>
            <wp:positionV relativeFrom="paragraph">
              <wp:posOffset>261</wp:posOffset>
            </wp:positionV>
            <wp:extent cx="2017059" cy="118222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oi Creations Business 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059" cy="1182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14D" w:rsidRPr="009E3F3F">
        <w:rPr>
          <w:rFonts w:ascii="Ink Free" w:hAnsi="Ink Free"/>
          <w:b/>
          <w:color w:val="385623" w:themeColor="accent6" w:themeShade="80"/>
          <w:sz w:val="36"/>
          <w:szCs w:val="36"/>
          <w:u w:val="single"/>
        </w:rPr>
        <w:t>Artist Statement</w:t>
      </w:r>
    </w:p>
    <w:p w14:paraId="1E49C32B" w14:textId="69BED85B" w:rsidR="009E3F3F" w:rsidRDefault="009E3F3F" w:rsidP="00D14ABD">
      <w:pPr>
        <w:rPr>
          <w:rFonts w:ascii="Ink Free" w:hAnsi="Ink Free"/>
          <w:b/>
          <w:color w:val="008080"/>
          <w:sz w:val="36"/>
          <w:szCs w:val="36"/>
          <w:u w:val="single"/>
        </w:rPr>
      </w:pPr>
    </w:p>
    <w:p w14:paraId="597F006F" w14:textId="7840994F" w:rsidR="009E3F3F" w:rsidRDefault="009E3F3F" w:rsidP="00D14ABD">
      <w:pPr>
        <w:rPr>
          <w:rFonts w:ascii="Ink Free" w:hAnsi="Ink Free"/>
          <w:b/>
          <w:color w:val="008080"/>
          <w:sz w:val="36"/>
          <w:szCs w:val="36"/>
          <w:u w:val="single"/>
        </w:rPr>
      </w:pPr>
    </w:p>
    <w:p w14:paraId="6146569F" w14:textId="6275F364" w:rsidR="009E3F3F" w:rsidRDefault="009E3F3F" w:rsidP="00D14ABD">
      <w:pPr>
        <w:rPr>
          <w:rFonts w:ascii="Ink Free" w:hAnsi="Ink Free"/>
          <w:b/>
          <w:color w:val="008080"/>
          <w:sz w:val="36"/>
          <w:szCs w:val="36"/>
          <w:u w:val="single"/>
        </w:rPr>
      </w:pPr>
    </w:p>
    <w:p w14:paraId="6207372A" w14:textId="77777777" w:rsidR="009E3F3F" w:rsidRPr="0032314D" w:rsidRDefault="009E3F3F" w:rsidP="00D14ABD">
      <w:pPr>
        <w:rPr>
          <w:rFonts w:ascii="Ink Free" w:hAnsi="Ink Free"/>
          <w:b/>
          <w:color w:val="008080"/>
          <w:sz w:val="36"/>
          <w:szCs w:val="36"/>
          <w:u w:val="single"/>
        </w:rPr>
      </w:pPr>
    </w:p>
    <w:p w14:paraId="34B2CBAB" w14:textId="20FDBDBD" w:rsidR="0032314D" w:rsidRPr="0032314D" w:rsidRDefault="0032314D" w:rsidP="00D14ABD">
      <w:pPr>
        <w:rPr>
          <w:rFonts w:ascii="Ink Free" w:hAnsi="Ink Free"/>
          <w:b/>
          <w:color w:val="008080"/>
          <w:sz w:val="28"/>
          <w:szCs w:val="28"/>
        </w:rPr>
      </w:pPr>
    </w:p>
    <w:p w14:paraId="48E5F90A" w14:textId="77777777" w:rsidR="009E3F3F" w:rsidRDefault="009E3F3F" w:rsidP="00D14ABD">
      <w:pPr>
        <w:rPr>
          <w:rFonts w:ascii="MV Boli" w:hAnsi="MV Boli" w:cs="MV Boli"/>
          <w:b/>
          <w:color w:val="385623" w:themeColor="accent6" w:themeShade="80"/>
          <w:sz w:val="32"/>
          <w:szCs w:val="32"/>
        </w:rPr>
      </w:pPr>
    </w:p>
    <w:p w14:paraId="7DB091C1" w14:textId="6F6676BC" w:rsidR="00D14ABD" w:rsidRPr="009E3F3F" w:rsidRDefault="00AD3AB0" w:rsidP="00D14ABD">
      <w:pPr>
        <w:rPr>
          <w:rFonts w:ascii="MV Boli" w:hAnsi="MV Boli" w:cs="MV Boli"/>
          <w:b/>
          <w:color w:val="385623" w:themeColor="accent6" w:themeShade="80"/>
          <w:sz w:val="32"/>
          <w:szCs w:val="32"/>
        </w:rPr>
      </w:pPr>
      <w:r w:rsidRP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>ABOUT THE ARTIST</w:t>
      </w:r>
      <w:r w:rsidR="00982636" w:rsidRP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 xml:space="preserve"> </w:t>
      </w:r>
    </w:p>
    <w:p w14:paraId="79D485D5" w14:textId="63627EB2" w:rsidR="00D14ABD" w:rsidRPr="0032314D" w:rsidRDefault="00D14ABD" w:rsidP="00D14ABD">
      <w:pPr>
        <w:rPr>
          <w:rFonts w:ascii="Ink Free" w:hAnsi="Ink Free"/>
          <w:sz w:val="28"/>
          <w:szCs w:val="28"/>
        </w:rPr>
      </w:pPr>
      <w:r w:rsidRPr="0032314D">
        <w:rPr>
          <w:rFonts w:ascii="Ink Free" w:hAnsi="Ink Free"/>
          <w:sz w:val="28"/>
          <w:szCs w:val="28"/>
        </w:rPr>
        <w:t xml:space="preserve"> </w:t>
      </w:r>
    </w:p>
    <w:p w14:paraId="691F2BCC" w14:textId="2B9921C7" w:rsidR="00D14ABD" w:rsidRDefault="0032314D" w:rsidP="00D14ABD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Debby Dernberger Ryan is an accomplished </w:t>
      </w:r>
      <w:r w:rsidR="00886564">
        <w:rPr>
          <w:rFonts w:ascii="Ink Free" w:hAnsi="Ink Free"/>
          <w:sz w:val="28"/>
          <w:szCs w:val="28"/>
        </w:rPr>
        <w:t xml:space="preserve">and </w:t>
      </w:r>
      <w:r>
        <w:rPr>
          <w:rFonts w:ascii="Ink Free" w:hAnsi="Ink Free"/>
          <w:sz w:val="28"/>
          <w:szCs w:val="28"/>
        </w:rPr>
        <w:t>professional artist who studied at Foothill College, Los Altos, CA and De Anza College, Cupertino CA. With over 25 years of fine art show</w:t>
      </w:r>
      <w:r w:rsidR="00C85DC7">
        <w:rPr>
          <w:rFonts w:ascii="Ink Free" w:hAnsi="Ink Free"/>
          <w:sz w:val="28"/>
          <w:szCs w:val="28"/>
        </w:rPr>
        <w:t>ing</w:t>
      </w:r>
      <w:r>
        <w:rPr>
          <w:rFonts w:ascii="Ink Free" w:hAnsi="Ink Free"/>
          <w:sz w:val="28"/>
          <w:szCs w:val="28"/>
        </w:rPr>
        <w:t xml:space="preserve">s; a mural and sign </w:t>
      </w:r>
      <w:r w:rsidR="00AD3AB0">
        <w:rPr>
          <w:rFonts w:ascii="Ink Free" w:hAnsi="Ink Free"/>
          <w:sz w:val="28"/>
          <w:szCs w:val="28"/>
        </w:rPr>
        <w:t xml:space="preserve">painting </w:t>
      </w:r>
      <w:r>
        <w:rPr>
          <w:rFonts w:ascii="Ink Free" w:hAnsi="Ink Free"/>
          <w:sz w:val="28"/>
          <w:szCs w:val="28"/>
        </w:rPr>
        <w:t>business and teaching art</w:t>
      </w:r>
      <w:r w:rsidR="00896A12">
        <w:rPr>
          <w:rFonts w:ascii="Ink Free" w:hAnsi="Ink Free"/>
          <w:sz w:val="28"/>
          <w:szCs w:val="28"/>
        </w:rPr>
        <w:t xml:space="preserve"> to seniors and developmentally disabled adults</w:t>
      </w:r>
      <w:r w:rsidR="00AD3AB0">
        <w:rPr>
          <w:rFonts w:ascii="Ink Free" w:hAnsi="Ink Free"/>
          <w:sz w:val="28"/>
          <w:szCs w:val="28"/>
        </w:rPr>
        <w:t xml:space="preserve">, </w:t>
      </w:r>
      <w:r w:rsidR="00896A12">
        <w:rPr>
          <w:rFonts w:ascii="Ink Free" w:hAnsi="Ink Free"/>
          <w:sz w:val="28"/>
          <w:szCs w:val="28"/>
        </w:rPr>
        <w:t xml:space="preserve">she shares her passion for the arts with her local community. Debby </w:t>
      </w:r>
      <w:r>
        <w:rPr>
          <w:rFonts w:ascii="Ink Free" w:hAnsi="Ink Free"/>
          <w:sz w:val="28"/>
          <w:szCs w:val="28"/>
        </w:rPr>
        <w:t>has</w:t>
      </w:r>
      <w:r w:rsidR="00D14ABD" w:rsidRPr="0032314D">
        <w:rPr>
          <w:rFonts w:ascii="Ink Free" w:hAnsi="Ink Free"/>
          <w:sz w:val="28"/>
          <w:szCs w:val="28"/>
        </w:rPr>
        <w:t xml:space="preserve"> completed most of </w:t>
      </w:r>
      <w:r>
        <w:rPr>
          <w:rFonts w:ascii="Ink Free" w:hAnsi="Ink Free"/>
          <w:sz w:val="28"/>
          <w:szCs w:val="28"/>
        </w:rPr>
        <w:t>her</w:t>
      </w:r>
      <w:r w:rsidR="00D14ABD" w:rsidRPr="0032314D">
        <w:rPr>
          <w:rFonts w:ascii="Ink Free" w:hAnsi="Ink Free"/>
          <w:sz w:val="28"/>
          <w:szCs w:val="28"/>
        </w:rPr>
        <w:t xml:space="preserve"> paintings in </w:t>
      </w:r>
      <w:r w:rsidR="00886564">
        <w:rPr>
          <w:rFonts w:ascii="Ink Free" w:hAnsi="Ink Free"/>
          <w:sz w:val="28"/>
          <w:szCs w:val="28"/>
        </w:rPr>
        <w:t xml:space="preserve">the last </w:t>
      </w:r>
      <w:r w:rsidR="00C85DC7">
        <w:rPr>
          <w:rFonts w:ascii="Ink Free" w:hAnsi="Ink Free"/>
          <w:sz w:val="28"/>
          <w:szCs w:val="28"/>
        </w:rPr>
        <w:t>few</w:t>
      </w:r>
      <w:r w:rsidR="00886564">
        <w:rPr>
          <w:rFonts w:ascii="Ink Free" w:hAnsi="Ink Free"/>
          <w:sz w:val="28"/>
          <w:szCs w:val="28"/>
        </w:rPr>
        <w:t xml:space="preserve"> years</w:t>
      </w:r>
      <w:r w:rsidR="009517C7" w:rsidRPr="0032314D">
        <w:rPr>
          <w:rFonts w:ascii="Ink Free" w:hAnsi="Ink Free"/>
          <w:sz w:val="28"/>
          <w:szCs w:val="28"/>
        </w:rPr>
        <w:t>;</w:t>
      </w:r>
      <w:r w:rsidR="00A443E6" w:rsidRPr="0032314D">
        <w:rPr>
          <w:rFonts w:ascii="Ink Free" w:hAnsi="Ink Free"/>
          <w:sz w:val="28"/>
          <w:szCs w:val="28"/>
        </w:rPr>
        <w:t xml:space="preserve"> the</w:t>
      </w:r>
      <w:r w:rsidR="00D14ABD" w:rsidRPr="0032314D">
        <w:rPr>
          <w:rFonts w:ascii="Ink Free" w:hAnsi="Ink Free"/>
          <w:sz w:val="28"/>
          <w:szCs w:val="28"/>
        </w:rPr>
        <w:t xml:space="preserve"> inspiration just seems </w:t>
      </w:r>
      <w:r w:rsidR="00886564" w:rsidRPr="0032314D">
        <w:rPr>
          <w:rFonts w:ascii="Ink Free" w:hAnsi="Ink Free"/>
          <w:sz w:val="28"/>
          <w:szCs w:val="28"/>
        </w:rPr>
        <w:t>limitless</w:t>
      </w:r>
      <w:r w:rsidR="00D14ABD" w:rsidRPr="0032314D">
        <w:rPr>
          <w:rFonts w:ascii="Ink Free" w:hAnsi="Ink Free"/>
          <w:sz w:val="28"/>
          <w:szCs w:val="28"/>
        </w:rPr>
        <w:t xml:space="preserve">. </w:t>
      </w:r>
      <w:r w:rsidR="00FA72F9">
        <w:rPr>
          <w:rFonts w:ascii="Ink Free" w:hAnsi="Ink Free"/>
          <w:sz w:val="28"/>
          <w:szCs w:val="28"/>
        </w:rPr>
        <w:t>Presenting</w:t>
      </w:r>
      <w:r w:rsidR="00D14ABD" w:rsidRPr="0032314D">
        <w:rPr>
          <w:rFonts w:ascii="Ink Free" w:hAnsi="Ink Free"/>
          <w:sz w:val="28"/>
          <w:szCs w:val="28"/>
        </w:rPr>
        <w:t xml:space="preserve"> art at </w:t>
      </w:r>
      <w:r w:rsidR="00FA72F9" w:rsidRPr="0032314D">
        <w:rPr>
          <w:rFonts w:ascii="Ink Free" w:hAnsi="Ink Free"/>
          <w:sz w:val="28"/>
          <w:szCs w:val="28"/>
        </w:rPr>
        <w:t>its</w:t>
      </w:r>
      <w:r w:rsidR="00D14ABD" w:rsidRPr="0032314D">
        <w:rPr>
          <w:rFonts w:ascii="Ink Free" w:hAnsi="Ink Free"/>
          <w:sz w:val="28"/>
          <w:szCs w:val="28"/>
        </w:rPr>
        <w:t xml:space="preserve"> finest</w:t>
      </w:r>
      <w:r w:rsidR="00FA72F9">
        <w:rPr>
          <w:rFonts w:ascii="Ink Free" w:hAnsi="Ink Free"/>
          <w:sz w:val="28"/>
          <w:szCs w:val="28"/>
        </w:rPr>
        <w:t>!</w:t>
      </w:r>
      <w:r w:rsidR="00D14ABD" w:rsidRPr="0032314D">
        <w:rPr>
          <w:rFonts w:ascii="Ink Free" w:hAnsi="Ink Free"/>
          <w:sz w:val="28"/>
          <w:szCs w:val="28"/>
        </w:rPr>
        <w:t xml:space="preserve"> </w:t>
      </w:r>
      <w:r w:rsidR="00AD3AB0">
        <w:rPr>
          <w:rFonts w:ascii="Ink Free" w:hAnsi="Ink Free"/>
          <w:sz w:val="28"/>
          <w:szCs w:val="28"/>
        </w:rPr>
        <w:t>Vibrant</w:t>
      </w:r>
      <w:r w:rsidR="00D14ABD" w:rsidRPr="0032314D">
        <w:rPr>
          <w:rFonts w:ascii="Ink Free" w:hAnsi="Ink Free"/>
          <w:sz w:val="28"/>
          <w:szCs w:val="28"/>
        </w:rPr>
        <w:t xml:space="preserve"> images that </w:t>
      </w:r>
      <w:r w:rsidR="00AD3AB0">
        <w:rPr>
          <w:rFonts w:ascii="Ink Free" w:hAnsi="Ink Free"/>
          <w:sz w:val="28"/>
          <w:szCs w:val="28"/>
        </w:rPr>
        <w:t xml:space="preserve">captured the </w:t>
      </w:r>
      <w:r w:rsidR="0023341A">
        <w:rPr>
          <w:rFonts w:ascii="Ink Free" w:hAnsi="Ink Free"/>
          <w:sz w:val="28"/>
          <w:szCs w:val="28"/>
        </w:rPr>
        <w:t>essence</w:t>
      </w:r>
      <w:r w:rsidR="00AD3AB0">
        <w:rPr>
          <w:rFonts w:ascii="Ink Free" w:hAnsi="Ink Free"/>
          <w:sz w:val="28"/>
          <w:szCs w:val="28"/>
        </w:rPr>
        <w:t xml:space="preserve"> of life itself</w:t>
      </w:r>
      <w:r w:rsidR="00FA72F9">
        <w:rPr>
          <w:rFonts w:ascii="Ink Free" w:hAnsi="Ink Free"/>
          <w:sz w:val="28"/>
          <w:szCs w:val="28"/>
        </w:rPr>
        <w:t>. A</w:t>
      </w:r>
      <w:r w:rsidR="00D14ABD" w:rsidRPr="0032314D">
        <w:rPr>
          <w:rFonts w:ascii="Ink Free" w:hAnsi="Ink Free"/>
          <w:sz w:val="28"/>
          <w:szCs w:val="28"/>
        </w:rPr>
        <w:t xml:space="preserve"> </w:t>
      </w:r>
      <w:r w:rsidR="00886564">
        <w:rPr>
          <w:rFonts w:ascii="Ink Free" w:hAnsi="Ink Free"/>
          <w:sz w:val="28"/>
          <w:szCs w:val="28"/>
        </w:rPr>
        <w:t>sincere</w:t>
      </w:r>
      <w:r w:rsidR="00D14ABD" w:rsidRPr="0032314D">
        <w:rPr>
          <w:rFonts w:ascii="Ink Free" w:hAnsi="Ink Free"/>
          <w:sz w:val="28"/>
          <w:szCs w:val="28"/>
        </w:rPr>
        <w:t xml:space="preserve"> </w:t>
      </w:r>
      <w:r w:rsidR="00FA72F9">
        <w:rPr>
          <w:rFonts w:ascii="Ink Free" w:hAnsi="Ink Free"/>
          <w:sz w:val="28"/>
          <w:szCs w:val="28"/>
        </w:rPr>
        <w:t xml:space="preserve">and </w:t>
      </w:r>
      <w:r w:rsidR="00886564">
        <w:rPr>
          <w:rFonts w:ascii="Ink Free" w:hAnsi="Ink Free"/>
          <w:sz w:val="28"/>
          <w:szCs w:val="28"/>
        </w:rPr>
        <w:t>inimitable</w:t>
      </w:r>
      <w:r w:rsidR="00FA72F9">
        <w:rPr>
          <w:rFonts w:ascii="Ink Free" w:hAnsi="Ink Free"/>
          <w:sz w:val="28"/>
          <w:szCs w:val="28"/>
        </w:rPr>
        <w:t xml:space="preserve"> </w:t>
      </w:r>
      <w:r w:rsidR="008E69DF" w:rsidRPr="0032314D">
        <w:rPr>
          <w:rFonts w:ascii="Ink Free" w:hAnsi="Ink Free"/>
          <w:sz w:val="28"/>
          <w:szCs w:val="28"/>
        </w:rPr>
        <w:t>vision</w:t>
      </w:r>
      <w:r w:rsidR="00D14ABD" w:rsidRPr="0032314D">
        <w:rPr>
          <w:rFonts w:ascii="Ink Free" w:hAnsi="Ink Free"/>
          <w:sz w:val="28"/>
          <w:szCs w:val="28"/>
        </w:rPr>
        <w:t xml:space="preserve"> </w:t>
      </w:r>
      <w:r w:rsidR="00A07E05" w:rsidRPr="0032314D">
        <w:rPr>
          <w:rFonts w:ascii="Ink Free" w:hAnsi="Ink Free"/>
          <w:sz w:val="28"/>
          <w:szCs w:val="28"/>
        </w:rPr>
        <w:t>in every paint stroke</w:t>
      </w:r>
      <w:r w:rsidR="00D14ABD" w:rsidRPr="0032314D">
        <w:rPr>
          <w:rFonts w:ascii="Ink Free" w:hAnsi="Ink Free"/>
          <w:sz w:val="28"/>
          <w:szCs w:val="28"/>
        </w:rPr>
        <w:t xml:space="preserve">. Truth is always stranger than fiction. </w:t>
      </w:r>
      <w:r w:rsidR="00FA72F9">
        <w:rPr>
          <w:rFonts w:ascii="Ink Free" w:hAnsi="Ink Free"/>
          <w:sz w:val="28"/>
          <w:szCs w:val="28"/>
        </w:rPr>
        <w:t>Debby has</w:t>
      </w:r>
      <w:r w:rsidR="00A07E05" w:rsidRPr="0032314D">
        <w:rPr>
          <w:rFonts w:ascii="Ink Free" w:hAnsi="Ink Free"/>
          <w:sz w:val="28"/>
          <w:szCs w:val="28"/>
        </w:rPr>
        <w:t xml:space="preserve"> been </w:t>
      </w:r>
      <w:r w:rsidR="00886564">
        <w:rPr>
          <w:rFonts w:ascii="Ink Free" w:hAnsi="Ink Free"/>
          <w:sz w:val="28"/>
          <w:szCs w:val="28"/>
        </w:rPr>
        <w:t>blessed</w:t>
      </w:r>
      <w:r w:rsidR="00FA72F9">
        <w:rPr>
          <w:rFonts w:ascii="Ink Free" w:hAnsi="Ink Free"/>
          <w:sz w:val="28"/>
          <w:szCs w:val="28"/>
        </w:rPr>
        <w:t xml:space="preserve"> to</w:t>
      </w:r>
      <w:r w:rsidR="00A07E05" w:rsidRPr="0032314D">
        <w:rPr>
          <w:rFonts w:ascii="Ink Free" w:hAnsi="Ink Free"/>
          <w:sz w:val="28"/>
          <w:szCs w:val="28"/>
        </w:rPr>
        <w:t xml:space="preserve"> go to Hawaii </w:t>
      </w:r>
      <w:r w:rsidR="00C676A7" w:rsidRPr="0032314D">
        <w:rPr>
          <w:rFonts w:ascii="Ink Free" w:hAnsi="Ink Free"/>
          <w:sz w:val="28"/>
          <w:szCs w:val="28"/>
        </w:rPr>
        <w:t>in</w:t>
      </w:r>
      <w:r w:rsidR="00A07E05" w:rsidRPr="0032314D">
        <w:rPr>
          <w:rFonts w:ascii="Ink Free" w:hAnsi="Ink Free"/>
          <w:sz w:val="28"/>
          <w:szCs w:val="28"/>
        </w:rPr>
        <w:t xml:space="preserve"> the past few years and </w:t>
      </w:r>
      <w:r w:rsidR="00FA72F9">
        <w:rPr>
          <w:rFonts w:ascii="Ink Free" w:hAnsi="Ink Free"/>
          <w:sz w:val="28"/>
          <w:szCs w:val="28"/>
        </w:rPr>
        <w:t xml:space="preserve">she </w:t>
      </w:r>
      <w:r w:rsidR="00A07E05" w:rsidRPr="0032314D">
        <w:rPr>
          <w:rFonts w:ascii="Ink Free" w:hAnsi="Ink Free"/>
          <w:sz w:val="28"/>
          <w:szCs w:val="28"/>
        </w:rPr>
        <w:t>fell in love with the island</w:t>
      </w:r>
      <w:r w:rsidR="008E69DF" w:rsidRPr="0032314D">
        <w:rPr>
          <w:rFonts w:ascii="Ink Free" w:hAnsi="Ink Free"/>
          <w:sz w:val="28"/>
          <w:szCs w:val="28"/>
        </w:rPr>
        <w:t>s</w:t>
      </w:r>
      <w:r w:rsidR="00A07E05" w:rsidRPr="0032314D">
        <w:rPr>
          <w:rFonts w:ascii="Ink Free" w:hAnsi="Ink Free"/>
          <w:sz w:val="28"/>
          <w:szCs w:val="28"/>
        </w:rPr>
        <w:t xml:space="preserve"> as soon as stepp</w:t>
      </w:r>
      <w:r w:rsidR="00FA72F9">
        <w:rPr>
          <w:rFonts w:ascii="Ink Free" w:hAnsi="Ink Free"/>
          <w:sz w:val="28"/>
          <w:szCs w:val="28"/>
        </w:rPr>
        <w:t>ing</w:t>
      </w:r>
      <w:r w:rsidR="00A07E05" w:rsidRPr="0032314D">
        <w:rPr>
          <w:rFonts w:ascii="Ink Free" w:hAnsi="Ink Free"/>
          <w:sz w:val="28"/>
          <w:szCs w:val="28"/>
        </w:rPr>
        <w:t xml:space="preserve"> foot off the plane. </w:t>
      </w:r>
      <w:r w:rsidR="00FA72F9">
        <w:rPr>
          <w:rFonts w:ascii="Ink Free" w:hAnsi="Ink Free"/>
          <w:sz w:val="28"/>
          <w:szCs w:val="28"/>
        </w:rPr>
        <w:t>Her</w:t>
      </w:r>
      <w:r w:rsidR="00C676A7" w:rsidRPr="0032314D">
        <w:rPr>
          <w:rFonts w:ascii="Ink Free" w:hAnsi="Ink Free"/>
          <w:sz w:val="28"/>
          <w:szCs w:val="28"/>
        </w:rPr>
        <w:t xml:space="preserve"> </w:t>
      </w:r>
      <w:r w:rsidR="00FA72F9">
        <w:rPr>
          <w:rFonts w:ascii="Ink Free" w:hAnsi="Ink Free"/>
          <w:sz w:val="28"/>
          <w:szCs w:val="28"/>
        </w:rPr>
        <w:t>current</w:t>
      </w:r>
      <w:r w:rsidR="00C676A7" w:rsidRPr="0032314D">
        <w:rPr>
          <w:rFonts w:ascii="Ink Free" w:hAnsi="Ink Free"/>
          <w:sz w:val="28"/>
          <w:szCs w:val="28"/>
        </w:rPr>
        <w:t xml:space="preserve"> series of painting are a direct </w:t>
      </w:r>
      <w:r w:rsidR="00886564" w:rsidRPr="0032314D">
        <w:rPr>
          <w:rFonts w:ascii="Ink Free" w:hAnsi="Ink Free"/>
          <w:sz w:val="28"/>
          <w:szCs w:val="28"/>
        </w:rPr>
        <w:t>motivation</w:t>
      </w:r>
      <w:r w:rsidR="00C676A7" w:rsidRPr="0032314D">
        <w:rPr>
          <w:rFonts w:ascii="Ink Free" w:hAnsi="Ink Free"/>
          <w:sz w:val="28"/>
          <w:szCs w:val="28"/>
        </w:rPr>
        <w:t xml:space="preserve"> of this new-found joy.</w:t>
      </w:r>
    </w:p>
    <w:p w14:paraId="6BE00ED8" w14:textId="7A92BFEA" w:rsidR="00D14ABD" w:rsidRDefault="00FA72F9" w:rsidP="00D14ABD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Debby</w:t>
      </w:r>
      <w:r w:rsidR="00C92355" w:rsidRPr="0032314D"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sz w:val="28"/>
          <w:szCs w:val="28"/>
        </w:rPr>
        <w:t>has</w:t>
      </w:r>
      <w:r w:rsidR="00C92355" w:rsidRPr="0032314D">
        <w:rPr>
          <w:rFonts w:ascii="Ink Free" w:hAnsi="Ink Free"/>
          <w:sz w:val="28"/>
          <w:szCs w:val="28"/>
        </w:rPr>
        <w:t xml:space="preserve"> been creating arts and crafts </w:t>
      </w:r>
      <w:r w:rsidRPr="0032314D">
        <w:rPr>
          <w:rFonts w:ascii="Ink Free" w:hAnsi="Ink Free"/>
          <w:sz w:val="28"/>
          <w:szCs w:val="28"/>
        </w:rPr>
        <w:t>all</w:t>
      </w:r>
      <w:r w:rsidR="00C92355" w:rsidRPr="0032314D"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sz w:val="28"/>
          <w:szCs w:val="28"/>
        </w:rPr>
        <w:t>her</w:t>
      </w:r>
      <w:r w:rsidR="00C92355" w:rsidRPr="0032314D">
        <w:rPr>
          <w:rFonts w:ascii="Ink Free" w:hAnsi="Ink Free"/>
          <w:sz w:val="28"/>
          <w:szCs w:val="28"/>
        </w:rPr>
        <w:t xml:space="preserve"> life and it is </w:t>
      </w:r>
      <w:r w:rsidR="00886564">
        <w:rPr>
          <w:rFonts w:ascii="Ink Free" w:hAnsi="Ink Free"/>
          <w:sz w:val="28"/>
          <w:szCs w:val="28"/>
        </w:rPr>
        <w:t>therapy</w:t>
      </w:r>
      <w:r>
        <w:rPr>
          <w:rFonts w:ascii="Ink Free" w:hAnsi="Ink Free"/>
          <w:sz w:val="28"/>
          <w:szCs w:val="28"/>
        </w:rPr>
        <w:t xml:space="preserve"> </w:t>
      </w:r>
      <w:r w:rsidR="00886564">
        <w:rPr>
          <w:rFonts w:ascii="Ink Free" w:hAnsi="Ink Free"/>
          <w:sz w:val="28"/>
          <w:szCs w:val="28"/>
        </w:rPr>
        <w:t>as she strives to</w:t>
      </w:r>
      <w:r>
        <w:rPr>
          <w:rFonts w:ascii="Ink Free" w:hAnsi="Ink Free"/>
          <w:sz w:val="28"/>
          <w:szCs w:val="28"/>
        </w:rPr>
        <w:t xml:space="preserve"> </w:t>
      </w:r>
      <w:r w:rsidR="00886564">
        <w:rPr>
          <w:rFonts w:ascii="Ink Free" w:hAnsi="Ink Free"/>
          <w:sz w:val="28"/>
          <w:szCs w:val="28"/>
        </w:rPr>
        <w:t>mak</w:t>
      </w:r>
      <w:r w:rsidR="0023341A">
        <w:rPr>
          <w:rFonts w:ascii="Ink Free" w:hAnsi="Ink Free"/>
          <w:sz w:val="28"/>
          <w:szCs w:val="28"/>
        </w:rPr>
        <w:t>e</w:t>
      </w:r>
      <w:r w:rsidR="00886564">
        <w:rPr>
          <w:rFonts w:ascii="Ink Free" w:hAnsi="Ink Free"/>
          <w:sz w:val="28"/>
          <w:szCs w:val="28"/>
        </w:rPr>
        <w:t xml:space="preserve"> her </w:t>
      </w:r>
      <w:r w:rsidR="0023341A">
        <w:rPr>
          <w:rFonts w:ascii="Ink Free" w:hAnsi="Ink Free"/>
          <w:sz w:val="28"/>
          <w:szCs w:val="28"/>
        </w:rPr>
        <w:t xml:space="preserve">own </w:t>
      </w:r>
      <w:r w:rsidR="00886564">
        <w:rPr>
          <w:rFonts w:ascii="Ink Free" w:hAnsi="Ink Free"/>
          <w:sz w:val="28"/>
          <w:szCs w:val="28"/>
        </w:rPr>
        <w:t>personal statement</w:t>
      </w:r>
      <w:r w:rsidR="00C92355" w:rsidRPr="0032314D">
        <w:rPr>
          <w:rFonts w:ascii="Ink Free" w:hAnsi="Ink Free"/>
          <w:sz w:val="28"/>
          <w:szCs w:val="28"/>
        </w:rPr>
        <w:t xml:space="preserve">. </w:t>
      </w:r>
      <w:r w:rsidR="005E3B1C" w:rsidRPr="0032314D">
        <w:rPr>
          <w:rFonts w:ascii="Ink Free" w:hAnsi="Ink Free"/>
          <w:sz w:val="28"/>
          <w:szCs w:val="28"/>
        </w:rPr>
        <w:t>“R</w:t>
      </w:r>
      <w:r w:rsidR="00A443E6" w:rsidRPr="0032314D">
        <w:rPr>
          <w:rFonts w:ascii="Ink Free" w:hAnsi="Ink Free"/>
          <w:sz w:val="28"/>
          <w:szCs w:val="28"/>
        </w:rPr>
        <w:t xml:space="preserve">efinement </w:t>
      </w:r>
      <w:r w:rsidR="00580BDE" w:rsidRPr="0032314D">
        <w:rPr>
          <w:rFonts w:ascii="Ink Free" w:hAnsi="Ink Free"/>
          <w:sz w:val="28"/>
          <w:szCs w:val="28"/>
        </w:rPr>
        <w:t>through</w:t>
      </w:r>
      <w:r w:rsidR="00A443E6" w:rsidRPr="0032314D">
        <w:rPr>
          <w:rFonts w:ascii="Ink Free" w:hAnsi="Ink Free"/>
          <w:sz w:val="28"/>
          <w:szCs w:val="28"/>
        </w:rPr>
        <w:t xml:space="preserve"> fire</w:t>
      </w:r>
      <w:r>
        <w:rPr>
          <w:rFonts w:ascii="Ink Free" w:hAnsi="Ink Free"/>
          <w:sz w:val="28"/>
          <w:szCs w:val="28"/>
        </w:rPr>
        <w:t xml:space="preserve"> </w:t>
      </w:r>
      <w:r w:rsidR="00A443E6" w:rsidRPr="0032314D">
        <w:rPr>
          <w:rFonts w:ascii="Ink Free" w:hAnsi="Ink Free"/>
          <w:sz w:val="28"/>
          <w:szCs w:val="28"/>
        </w:rPr>
        <w:t xml:space="preserve">as I walk </w:t>
      </w:r>
      <w:r>
        <w:rPr>
          <w:rFonts w:ascii="Ink Free" w:hAnsi="Ink Free"/>
          <w:sz w:val="28"/>
          <w:szCs w:val="28"/>
        </w:rPr>
        <w:t>through the</w:t>
      </w:r>
      <w:r w:rsidR="00A443E6" w:rsidRPr="0032314D">
        <w:rPr>
          <w:rFonts w:ascii="Ink Free" w:hAnsi="Ink Free"/>
          <w:sz w:val="28"/>
          <w:szCs w:val="28"/>
        </w:rPr>
        <w:t xml:space="preserve"> hot embers of l</w:t>
      </w:r>
      <w:r w:rsidR="00580BDE" w:rsidRPr="0032314D">
        <w:rPr>
          <w:rFonts w:ascii="Ink Free" w:hAnsi="Ink Free"/>
          <w:sz w:val="28"/>
          <w:szCs w:val="28"/>
        </w:rPr>
        <w:t>ife</w:t>
      </w:r>
      <w:r>
        <w:rPr>
          <w:rFonts w:ascii="Ink Free" w:hAnsi="Ink Free"/>
          <w:sz w:val="28"/>
          <w:szCs w:val="28"/>
        </w:rPr>
        <w:t xml:space="preserve">” is Debby’s </w:t>
      </w:r>
      <w:r w:rsidR="00A443E6" w:rsidRPr="0032314D">
        <w:rPr>
          <w:rFonts w:ascii="Ink Free" w:hAnsi="Ink Free"/>
          <w:sz w:val="28"/>
          <w:szCs w:val="28"/>
        </w:rPr>
        <w:t xml:space="preserve">theme </w:t>
      </w:r>
      <w:r>
        <w:rPr>
          <w:rFonts w:ascii="Ink Free" w:hAnsi="Ink Free"/>
          <w:sz w:val="28"/>
          <w:szCs w:val="28"/>
        </w:rPr>
        <w:t>for her</w:t>
      </w:r>
      <w:r w:rsidR="00A443E6" w:rsidRPr="0032314D">
        <w:rPr>
          <w:rFonts w:ascii="Ink Free" w:hAnsi="Ink Free"/>
          <w:sz w:val="28"/>
          <w:szCs w:val="28"/>
        </w:rPr>
        <w:t xml:space="preserve"> new </w:t>
      </w:r>
      <w:r>
        <w:rPr>
          <w:rFonts w:ascii="Ink Free" w:hAnsi="Ink Free"/>
          <w:sz w:val="28"/>
          <w:szCs w:val="28"/>
        </w:rPr>
        <w:t xml:space="preserve">2019 </w:t>
      </w:r>
      <w:r w:rsidR="00A443E6" w:rsidRPr="0032314D">
        <w:rPr>
          <w:rFonts w:ascii="Ink Free" w:hAnsi="Ink Free"/>
          <w:sz w:val="28"/>
          <w:szCs w:val="28"/>
        </w:rPr>
        <w:t xml:space="preserve">series of painting just released! </w:t>
      </w:r>
      <w:r w:rsidR="00580BDE" w:rsidRPr="0032314D">
        <w:rPr>
          <w:rFonts w:ascii="Ink Free" w:hAnsi="Ink Free"/>
          <w:sz w:val="28"/>
          <w:szCs w:val="28"/>
        </w:rPr>
        <w:t>G</w:t>
      </w:r>
      <w:r w:rsidR="00A443E6" w:rsidRPr="0032314D">
        <w:rPr>
          <w:rFonts w:ascii="Ink Free" w:hAnsi="Ink Free"/>
          <w:sz w:val="28"/>
          <w:szCs w:val="28"/>
        </w:rPr>
        <w:t xml:space="preserve">orgeous flora and fauna </w:t>
      </w:r>
      <w:r>
        <w:rPr>
          <w:rFonts w:ascii="Ink Free" w:hAnsi="Ink Free"/>
          <w:sz w:val="28"/>
          <w:szCs w:val="28"/>
        </w:rPr>
        <w:t>found on</w:t>
      </w:r>
      <w:r w:rsidR="00A443E6" w:rsidRPr="0032314D">
        <w:rPr>
          <w:rFonts w:ascii="Ink Free" w:hAnsi="Ink Free"/>
          <w:sz w:val="28"/>
          <w:szCs w:val="28"/>
        </w:rPr>
        <w:t xml:space="preserve"> the Hawaiian Islands</w:t>
      </w:r>
      <w:r w:rsidR="00C92355" w:rsidRPr="0032314D">
        <w:rPr>
          <w:rFonts w:ascii="Ink Free" w:hAnsi="Ink Free"/>
          <w:sz w:val="28"/>
          <w:szCs w:val="28"/>
        </w:rPr>
        <w:t xml:space="preserve">. </w:t>
      </w:r>
      <w:r w:rsidR="005E3B1C" w:rsidRPr="0032314D">
        <w:rPr>
          <w:rFonts w:ascii="Ink Free" w:hAnsi="Ink Free"/>
          <w:sz w:val="28"/>
          <w:szCs w:val="28"/>
        </w:rPr>
        <w:t>Also</w:t>
      </w:r>
      <w:r>
        <w:rPr>
          <w:rFonts w:ascii="Ink Free" w:hAnsi="Ink Free"/>
          <w:sz w:val="28"/>
          <w:szCs w:val="28"/>
        </w:rPr>
        <w:t xml:space="preserve"> presenting</w:t>
      </w:r>
      <w:r w:rsidR="005E3B1C" w:rsidRPr="0032314D">
        <w:rPr>
          <w:rFonts w:ascii="Ink Free" w:hAnsi="Ink Free"/>
          <w:sz w:val="28"/>
          <w:szCs w:val="28"/>
        </w:rPr>
        <w:t xml:space="preserve"> a </w:t>
      </w:r>
      <w:r w:rsidR="00A443E6" w:rsidRPr="0032314D">
        <w:rPr>
          <w:rFonts w:ascii="Ink Free" w:hAnsi="Ink Free"/>
          <w:sz w:val="28"/>
          <w:szCs w:val="28"/>
        </w:rPr>
        <w:t>collect</w:t>
      </w:r>
      <w:r w:rsidR="005E3B1C" w:rsidRPr="0032314D">
        <w:rPr>
          <w:rFonts w:ascii="Ink Free" w:hAnsi="Ink Free"/>
          <w:sz w:val="28"/>
          <w:szCs w:val="28"/>
        </w:rPr>
        <w:t>ion</w:t>
      </w:r>
      <w:r w:rsidR="00A443E6" w:rsidRPr="0032314D">
        <w:rPr>
          <w:rFonts w:ascii="Ink Free" w:hAnsi="Ink Free"/>
          <w:sz w:val="28"/>
          <w:szCs w:val="28"/>
        </w:rPr>
        <w:t xml:space="preserve"> </w:t>
      </w:r>
      <w:r w:rsidR="005E3B1C" w:rsidRPr="0032314D">
        <w:rPr>
          <w:rFonts w:ascii="Ink Free" w:hAnsi="Ink Free"/>
          <w:sz w:val="28"/>
          <w:szCs w:val="28"/>
        </w:rPr>
        <w:t xml:space="preserve">of </w:t>
      </w:r>
      <w:r w:rsidR="00886564" w:rsidRPr="0032314D">
        <w:rPr>
          <w:rFonts w:ascii="Ink Free" w:hAnsi="Ink Free"/>
          <w:sz w:val="28"/>
          <w:szCs w:val="28"/>
        </w:rPr>
        <w:t>superb</w:t>
      </w:r>
      <w:r w:rsidR="005E3B1C" w:rsidRPr="0032314D"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sz w:val="28"/>
          <w:szCs w:val="28"/>
        </w:rPr>
        <w:t>jewelry and mosaics</w:t>
      </w:r>
      <w:r w:rsidR="00A443E6" w:rsidRPr="0032314D"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sz w:val="28"/>
          <w:szCs w:val="28"/>
        </w:rPr>
        <w:t>made of</w:t>
      </w:r>
      <w:r w:rsidR="00C92355" w:rsidRPr="0032314D">
        <w:rPr>
          <w:rFonts w:ascii="Ink Free" w:hAnsi="Ink Free"/>
          <w:sz w:val="28"/>
          <w:szCs w:val="28"/>
        </w:rPr>
        <w:t xml:space="preserve"> </w:t>
      </w:r>
      <w:r w:rsidR="00A443E6" w:rsidRPr="0032314D">
        <w:rPr>
          <w:rFonts w:ascii="Ink Free" w:hAnsi="Ink Free"/>
          <w:sz w:val="28"/>
          <w:szCs w:val="28"/>
        </w:rPr>
        <w:t>sea</w:t>
      </w:r>
      <w:r w:rsidR="00C92355" w:rsidRPr="0032314D">
        <w:rPr>
          <w:rFonts w:ascii="Ink Free" w:hAnsi="Ink Free"/>
          <w:sz w:val="28"/>
          <w:szCs w:val="28"/>
        </w:rPr>
        <w:t xml:space="preserve"> glass that ha</w:t>
      </w:r>
      <w:r w:rsidR="00886564">
        <w:rPr>
          <w:rFonts w:ascii="Ink Free" w:hAnsi="Ink Free"/>
          <w:sz w:val="28"/>
          <w:szCs w:val="28"/>
        </w:rPr>
        <w:t>ve</w:t>
      </w:r>
      <w:r w:rsidR="00C92355" w:rsidRPr="0032314D">
        <w:rPr>
          <w:rFonts w:ascii="Ink Free" w:hAnsi="Ink Free"/>
          <w:sz w:val="28"/>
          <w:szCs w:val="28"/>
        </w:rPr>
        <w:t xml:space="preserve"> been re</w:t>
      </w:r>
      <w:r w:rsidR="00591623" w:rsidRPr="0032314D">
        <w:rPr>
          <w:rFonts w:ascii="Ink Free" w:hAnsi="Ink Free"/>
          <w:sz w:val="28"/>
          <w:szCs w:val="28"/>
        </w:rPr>
        <w:t>purpos</w:t>
      </w:r>
      <w:r w:rsidR="00C92355" w:rsidRPr="0032314D">
        <w:rPr>
          <w:rFonts w:ascii="Ink Free" w:hAnsi="Ink Free"/>
          <w:sz w:val="28"/>
          <w:szCs w:val="28"/>
        </w:rPr>
        <w:t xml:space="preserve">ed and rounded by the </w:t>
      </w:r>
      <w:r w:rsidR="00886564">
        <w:rPr>
          <w:rFonts w:ascii="Ink Free" w:hAnsi="Ink Free"/>
          <w:sz w:val="28"/>
          <w:szCs w:val="28"/>
        </w:rPr>
        <w:t xml:space="preserve">Pacific </w:t>
      </w:r>
      <w:r w:rsidR="00C92355" w:rsidRPr="0032314D">
        <w:rPr>
          <w:rFonts w:ascii="Ink Free" w:hAnsi="Ink Free"/>
          <w:sz w:val="28"/>
          <w:szCs w:val="28"/>
        </w:rPr>
        <w:t>ocean’s surf over the centuries</w:t>
      </w:r>
      <w:r w:rsidR="005E3B1C" w:rsidRPr="0032314D">
        <w:rPr>
          <w:rFonts w:ascii="Ink Free" w:hAnsi="Ink Free"/>
          <w:sz w:val="28"/>
          <w:szCs w:val="28"/>
        </w:rPr>
        <w:t>.</w:t>
      </w:r>
    </w:p>
    <w:p w14:paraId="305949CA" w14:textId="77777777" w:rsidR="0032314D" w:rsidRPr="0032314D" w:rsidRDefault="0032314D" w:rsidP="00D14ABD">
      <w:pPr>
        <w:rPr>
          <w:rFonts w:ascii="Ink Free" w:hAnsi="Ink Free"/>
          <w:sz w:val="28"/>
          <w:szCs w:val="28"/>
        </w:rPr>
      </w:pPr>
    </w:p>
    <w:p w14:paraId="0DA6573A" w14:textId="31F8DDC1" w:rsidR="00C92355" w:rsidRPr="0032314D" w:rsidRDefault="00C92355" w:rsidP="00D14ABD">
      <w:pPr>
        <w:rPr>
          <w:rFonts w:ascii="Ink Free" w:hAnsi="Ink Free"/>
          <w:sz w:val="28"/>
          <w:szCs w:val="28"/>
        </w:rPr>
      </w:pPr>
    </w:p>
    <w:p w14:paraId="0FEA54A2" w14:textId="70A31D76" w:rsidR="00D14ABD" w:rsidRPr="00AD3AB0" w:rsidRDefault="00D14ABD" w:rsidP="00D14ABD">
      <w:pPr>
        <w:rPr>
          <w:rFonts w:ascii="Ink Free" w:hAnsi="Ink Free" w:cs="Aldhabi"/>
          <w:b/>
          <w:sz w:val="28"/>
          <w:szCs w:val="28"/>
        </w:rPr>
      </w:pPr>
    </w:p>
    <w:p w14:paraId="34EF5940" w14:textId="77777777" w:rsidR="00AE28A5" w:rsidRDefault="00AE28A5" w:rsidP="00D14ABD">
      <w:pPr>
        <w:rPr>
          <w:rFonts w:ascii="Bodoni MT" w:hAnsi="Bodoni MT"/>
          <w:b/>
          <w:color w:val="008080"/>
          <w:sz w:val="24"/>
          <w:szCs w:val="24"/>
        </w:rPr>
      </w:pPr>
    </w:p>
    <w:p w14:paraId="6F213A3F" w14:textId="77777777" w:rsidR="00AE28A5" w:rsidRDefault="00AE28A5" w:rsidP="00D14ABD">
      <w:pPr>
        <w:rPr>
          <w:rFonts w:ascii="Bodoni MT" w:hAnsi="Bodoni MT"/>
          <w:b/>
          <w:color w:val="008080"/>
          <w:sz w:val="24"/>
          <w:szCs w:val="24"/>
        </w:rPr>
      </w:pPr>
    </w:p>
    <w:p w14:paraId="526DA323" w14:textId="77777777" w:rsidR="00AE28A5" w:rsidRDefault="00AE28A5" w:rsidP="00D14ABD">
      <w:pPr>
        <w:rPr>
          <w:rFonts w:ascii="Bodoni MT" w:hAnsi="Bodoni MT"/>
          <w:b/>
          <w:color w:val="008080"/>
          <w:sz w:val="24"/>
          <w:szCs w:val="24"/>
        </w:rPr>
      </w:pPr>
    </w:p>
    <w:p w14:paraId="460321F2" w14:textId="77777777" w:rsidR="00AE28A5" w:rsidRDefault="00AE28A5" w:rsidP="00D14ABD">
      <w:pPr>
        <w:rPr>
          <w:rFonts w:ascii="Bodoni MT" w:hAnsi="Bodoni MT"/>
          <w:b/>
          <w:color w:val="008080"/>
          <w:sz w:val="24"/>
          <w:szCs w:val="24"/>
        </w:rPr>
      </w:pPr>
    </w:p>
    <w:p w14:paraId="549EDC8A" w14:textId="77777777" w:rsidR="00C85DC7" w:rsidRDefault="00C85DC7" w:rsidP="00D14ABD">
      <w:pPr>
        <w:rPr>
          <w:rFonts w:ascii="Ink Free" w:hAnsi="Ink Free"/>
          <w:b/>
          <w:color w:val="385623" w:themeColor="accent6" w:themeShade="80"/>
          <w:sz w:val="40"/>
          <w:szCs w:val="40"/>
          <w:u w:val="single"/>
        </w:rPr>
      </w:pPr>
    </w:p>
    <w:p w14:paraId="7115670B" w14:textId="5E8FFB0C" w:rsidR="0032314D" w:rsidRPr="009E3F3F" w:rsidRDefault="009E3F3F" w:rsidP="00D14ABD">
      <w:pPr>
        <w:rPr>
          <w:rFonts w:ascii="Ink Free" w:hAnsi="Ink Free"/>
          <w:b/>
          <w:color w:val="008080"/>
          <w:sz w:val="40"/>
          <w:szCs w:val="40"/>
          <w:u w:val="single"/>
        </w:rPr>
      </w:pPr>
      <w:r>
        <w:rPr>
          <w:rFonts w:ascii="MV Boli" w:hAnsi="MV Boli" w:cs="MV Boli"/>
          <w:b/>
          <w:noProof/>
          <w:color w:val="385623" w:themeColor="accent6" w:themeShade="8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54B44BF" wp14:editId="29DB3BB1">
            <wp:simplePos x="0" y="0"/>
            <wp:positionH relativeFrom="column">
              <wp:posOffset>3738282</wp:posOffset>
            </wp:positionH>
            <wp:positionV relativeFrom="paragraph">
              <wp:posOffset>0</wp:posOffset>
            </wp:positionV>
            <wp:extent cx="2018030" cy="118300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14D" w:rsidRPr="009E3F3F">
        <w:rPr>
          <w:rFonts w:ascii="Ink Free" w:hAnsi="Ink Free"/>
          <w:b/>
          <w:color w:val="385623" w:themeColor="accent6" w:themeShade="80"/>
          <w:sz w:val="40"/>
          <w:szCs w:val="40"/>
          <w:u w:val="single"/>
        </w:rPr>
        <w:t>Resume</w:t>
      </w:r>
    </w:p>
    <w:p w14:paraId="0948C148" w14:textId="77777777" w:rsidR="0032314D" w:rsidRPr="009E3F3F" w:rsidRDefault="0032314D" w:rsidP="00D14ABD">
      <w:pPr>
        <w:rPr>
          <w:rFonts w:ascii="Bodoni MT" w:hAnsi="Bodoni MT"/>
          <w:b/>
          <w:color w:val="385623" w:themeColor="accent6" w:themeShade="80"/>
          <w:sz w:val="24"/>
          <w:szCs w:val="24"/>
        </w:rPr>
      </w:pPr>
    </w:p>
    <w:p w14:paraId="70584990" w14:textId="77777777" w:rsidR="009E3F3F" w:rsidRDefault="009E3F3F" w:rsidP="00D14ABD">
      <w:pPr>
        <w:rPr>
          <w:rFonts w:ascii="MV Boli" w:hAnsi="MV Boli" w:cs="MV Boli"/>
          <w:b/>
          <w:color w:val="385623" w:themeColor="accent6" w:themeShade="80"/>
          <w:sz w:val="32"/>
          <w:szCs w:val="32"/>
        </w:rPr>
      </w:pPr>
    </w:p>
    <w:p w14:paraId="5FA2AA97" w14:textId="77777777" w:rsidR="009E3F3F" w:rsidRDefault="009E3F3F" w:rsidP="00D14ABD">
      <w:pPr>
        <w:rPr>
          <w:rFonts w:ascii="MV Boli" w:hAnsi="MV Boli" w:cs="MV Boli"/>
          <w:b/>
          <w:color w:val="385623" w:themeColor="accent6" w:themeShade="80"/>
          <w:sz w:val="32"/>
          <w:szCs w:val="32"/>
        </w:rPr>
      </w:pPr>
    </w:p>
    <w:p w14:paraId="0A057D22" w14:textId="77777777" w:rsidR="001270B6" w:rsidRDefault="001270B6" w:rsidP="00D14ABD">
      <w:pPr>
        <w:rPr>
          <w:rFonts w:ascii="MV Boli" w:hAnsi="MV Boli" w:cs="MV Boli"/>
          <w:b/>
          <w:color w:val="385623" w:themeColor="accent6" w:themeShade="80"/>
          <w:sz w:val="32"/>
          <w:szCs w:val="32"/>
        </w:rPr>
      </w:pPr>
    </w:p>
    <w:p w14:paraId="2BBD970E" w14:textId="459F4421" w:rsidR="00D14ABD" w:rsidRPr="009E3F3F" w:rsidRDefault="00D14ABD" w:rsidP="00D14ABD">
      <w:pPr>
        <w:rPr>
          <w:rFonts w:ascii="MV Boli" w:hAnsi="MV Boli" w:cs="MV Boli"/>
          <w:b/>
          <w:color w:val="385623" w:themeColor="accent6" w:themeShade="80"/>
          <w:sz w:val="32"/>
          <w:szCs w:val="32"/>
        </w:rPr>
      </w:pPr>
      <w:r w:rsidRP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>EXHIBITS</w:t>
      </w:r>
      <w:r w:rsid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ab/>
      </w:r>
      <w:r w:rsid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ab/>
      </w:r>
      <w:r w:rsid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ab/>
      </w:r>
      <w:r w:rsid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ab/>
      </w:r>
      <w:r w:rsid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ab/>
      </w:r>
      <w:r w:rsid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ab/>
      </w:r>
      <w:r w:rsid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ab/>
      </w:r>
      <w:r w:rsidR="009E3F3F">
        <w:rPr>
          <w:rFonts w:ascii="MV Boli" w:hAnsi="MV Boli" w:cs="MV Boli"/>
          <w:b/>
          <w:color w:val="385623" w:themeColor="accent6" w:themeShade="80"/>
          <w:sz w:val="32"/>
          <w:szCs w:val="32"/>
        </w:rPr>
        <w:tab/>
      </w:r>
    </w:p>
    <w:p w14:paraId="2358C383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1F5140C0" w14:textId="2CB18CE3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1993</w:t>
      </w:r>
      <w:r w:rsidR="00C85DC7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 FX Art Gallery/Dance Club, San Jose, CA “Shrines and Idols” acrylic, marble, plaster and linen.</w:t>
      </w:r>
    </w:p>
    <w:p w14:paraId="0B2DB628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73B1DD0B" w14:textId="32769FC8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1994</w:t>
      </w:r>
      <w:r w:rsidR="00C85DC7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</w:t>
      </w:r>
      <w:r w:rsidR="003654BC" w:rsidRPr="00E43DC6">
        <w:rPr>
          <w:rFonts w:ascii="Ink Free" w:hAnsi="Ink Free"/>
          <w:sz w:val="28"/>
          <w:szCs w:val="28"/>
        </w:rPr>
        <w:t xml:space="preserve"> Citadel Gallery, San Jose, CA </w:t>
      </w:r>
      <w:r w:rsidRPr="00E43DC6">
        <w:rPr>
          <w:rFonts w:ascii="Ink Free" w:hAnsi="Ink Free"/>
          <w:sz w:val="28"/>
          <w:szCs w:val="28"/>
        </w:rPr>
        <w:t>“Search for Enlightenment” acrylic, plastic, plaster and linen.</w:t>
      </w:r>
    </w:p>
    <w:p w14:paraId="0979D7E6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225C516C" w14:textId="0BDC81CB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1994</w:t>
      </w:r>
      <w:r w:rsidR="00C85DC7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 Ajax Night Club, San Jose, CA “Valentine Show” decoupage and wood.</w:t>
      </w:r>
    </w:p>
    <w:p w14:paraId="4AAC5EEC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51C25089" w14:textId="256BFCD3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1995</w:t>
      </w:r>
      <w:r w:rsidR="00C85DC7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 Divine Design ’95, Los Angeles, CA “Man Reaching” air brush acrylic on canvas, donation to Project Angel Food and Design Industries Foundation Fighting Aids.</w:t>
      </w:r>
    </w:p>
    <w:p w14:paraId="26987894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42569351" w14:textId="3ACEE758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1997</w:t>
      </w:r>
      <w:r w:rsidR="00C85DC7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 Wong’s Original Art &amp; Frame, San Mateo, CA multiple showings of all my art work, acrylic on canvas.</w:t>
      </w:r>
    </w:p>
    <w:p w14:paraId="0E5E6431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56367681" w14:textId="2E8DF9C1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2009</w:t>
      </w:r>
      <w:r w:rsidR="00C85DC7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 Artist Alley, San Francisco, CA acrylic on canvas, decoupage, sculpture membership show.</w:t>
      </w:r>
    </w:p>
    <w:p w14:paraId="026D1061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2D1A00BA" w14:textId="509EE32F" w:rsidR="00D14ABD" w:rsidRPr="00E43DC6" w:rsidRDefault="00727F32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2009</w:t>
      </w:r>
      <w:r w:rsidR="00C85DC7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</w:t>
      </w:r>
      <w:r w:rsidR="00C85DC7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201</w:t>
      </w:r>
      <w:r w:rsidR="00670751" w:rsidRPr="00E43DC6">
        <w:rPr>
          <w:rFonts w:ascii="Ink Free" w:hAnsi="Ink Free"/>
          <w:sz w:val="28"/>
          <w:szCs w:val="28"/>
        </w:rPr>
        <w:t>8</w:t>
      </w:r>
      <w:r w:rsidR="00AB19BE" w:rsidRPr="00E43DC6">
        <w:rPr>
          <w:rFonts w:ascii="Ink Free" w:hAnsi="Ink Free"/>
          <w:sz w:val="28"/>
          <w:szCs w:val="28"/>
        </w:rPr>
        <w:t xml:space="preserve"> </w:t>
      </w:r>
      <w:r w:rsidR="00D14ABD" w:rsidRPr="00E43DC6">
        <w:rPr>
          <w:rFonts w:ascii="Ink Free" w:hAnsi="Ink Free"/>
          <w:sz w:val="28"/>
          <w:szCs w:val="28"/>
        </w:rPr>
        <w:t>Sanchez Art Center, Pacifica, CA “De Ja Vue” and “Roots” acrylic on canvas, ongoing Membership Shows, December Open Walls Open Studios, December Open House Exhibit.</w:t>
      </w:r>
    </w:p>
    <w:p w14:paraId="599AAED8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1E328C0F" w14:textId="7A7E6906" w:rsidR="00D14ABD" w:rsidRPr="00E43DC6" w:rsidRDefault="00727F32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2012</w:t>
      </w:r>
      <w:r w:rsidR="00C85DC7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- 2016</w:t>
      </w:r>
      <w:r w:rsidR="00C92355" w:rsidRPr="00E43DC6">
        <w:rPr>
          <w:rFonts w:ascii="Ink Free" w:hAnsi="Ink Free"/>
          <w:sz w:val="28"/>
          <w:szCs w:val="28"/>
        </w:rPr>
        <w:t xml:space="preserve"> </w:t>
      </w:r>
      <w:r w:rsidR="00D14ABD" w:rsidRPr="00E43DC6">
        <w:rPr>
          <w:rFonts w:ascii="Ink Free" w:hAnsi="Ink Free"/>
          <w:sz w:val="28"/>
          <w:szCs w:val="28"/>
        </w:rPr>
        <w:t>Oceana Art Gallery, Pacifica, CA “Figment of the Imagination” and “Travelogue” and ongoing shows, acrylic on canvas and multi medium.</w:t>
      </w:r>
    </w:p>
    <w:p w14:paraId="3FE78326" w14:textId="2F9F27BD" w:rsidR="005E3B1C" w:rsidRPr="00E43DC6" w:rsidRDefault="005E3B1C" w:rsidP="00D14ABD">
      <w:pPr>
        <w:rPr>
          <w:rFonts w:ascii="Ink Free" w:hAnsi="Ink Free"/>
          <w:sz w:val="28"/>
          <w:szCs w:val="28"/>
        </w:rPr>
      </w:pPr>
    </w:p>
    <w:p w14:paraId="07C45CD3" w14:textId="181BBD00" w:rsidR="005E3B1C" w:rsidRPr="00E43DC6" w:rsidRDefault="005E3B1C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2018 </w:t>
      </w:r>
      <w:bookmarkStart w:id="0" w:name="_Hlk535831575"/>
      <w:r w:rsidR="00162F3C">
        <w:rPr>
          <w:rFonts w:ascii="Ink Free" w:hAnsi="Ink Free"/>
          <w:sz w:val="28"/>
          <w:szCs w:val="28"/>
        </w:rPr>
        <w:t xml:space="preserve">- </w:t>
      </w:r>
      <w:bookmarkStart w:id="1" w:name="_GoBack"/>
      <w:bookmarkEnd w:id="1"/>
      <w:r w:rsidRPr="00E43DC6">
        <w:rPr>
          <w:rFonts w:ascii="Ink Free" w:hAnsi="Ink Free"/>
          <w:sz w:val="28"/>
          <w:szCs w:val="28"/>
        </w:rPr>
        <w:t xml:space="preserve">Marin League of Artist Gallery, San Raphael, CA “Marin League of Artist </w:t>
      </w:r>
      <w:bookmarkEnd w:id="0"/>
      <w:r w:rsidRPr="00E43DC6">
        <w:rPr>
          <w:rFonts w:ascii="Ink Free" w:hAnsi="Ink Free"/>
          <w:sz w:val="28"/>
          <w:szCs w:val="28"/>
        </w:rPr>
        <w:t>Members Juried Art Show</w:t>
      </w:r>
      <w:r w:rsidR="003F0254" w:rsidRPr="00E43DC6">
        <w:rPr>
          <w:rFonts w:ascii="Ink Free" w:hAnsi="Ink Free"/>
          <w:sz w:val="28"/>
          <w:szCs w:val="28"/>
        </w:rPr>
        <w:t>” sea glass assemblage.</w:t>
      </w:r>
    </w:p>
    <w:p w14:paraId="7F03465C" w14:textId="3BAF2185" w:rsidR="00A443E6" w:rsidRPr="0032314D" w:rsidRDefault="00A443E6" w:rsidP="00D14ABD">
      <w:pPr>
        <w:rPr>
          <w:rFonts w:ascii="Ink Free" w:hAnsi="Ink Free"/>
          <w:sz w:val="24"/>
          <w:szCs w:val="24"/>
        </w:rPr>
      </w:pPr>
    </w:p>
    <w:p w14:paraId="0FCC7BA5" w14:textId="7523E213" w:rsidR="003654BC" w:rsidRPr="0032314D" w:rsidRDefault="001270B6" w:rsidP="00D14ABD">
      <w:pPr>
        <w:rPr>
          <w:rFonts w:ascii="Ink Free" w:hAnsi="Ink Free"/>
          <w:sz w:val="24"/>
          <w:szCs w:val="24"/>
        </w:rPr>
      </w:pPr>
      <w:r>
        <w:rPr>
          <w:rFonts w:ascii="MV Boli" w:hAnsi="MV Boli" w:cs="MV Boli"/>
          <w:b/>
          <w:noProof/>
          <w:color w:val="385623" w:themeColor="accent6" w:themeShade="8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5FE41CD" wp14:editId="0E0362AE">
            <wp:simplePos x="0" y="0"/>
            <wp:positionH relativeFrom="margin">
              <wp:align>right</wp:align>
            </wp:positionH>
            <wp:positionV relativeFrom="paragraph">
              <wp:posOffset>45347</wp:posOffset>
            </wp:positionV>
            <wp:extent cx="2018030" cy="11830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E2CC2" w14:textId="155EEBB2" w:rsidR="00AE28A5" w:rsidRPr="0032314D" w:rsidRDefault="00AE28A5" w:rsidP="00D14ABD">
      <w:pPr>
        <w:rPr>
          <w:rFonts w:ascii="Ink Free" w:hAnsi="Ink Free"/>
          <w:b/>
          <w:color w:val="008080"/>
          <w:sz w:val="24"/>
          <w:szCs w:val="24"/>
        </w:rPr>
      </w:pPr>
    </w:p>
    <w:p w14:paraId="3A605223" w14:textId="78CD402C" w:rsidR="003B36F1" w:rsidRDefault="003B36F1" w:rsidP="00D14ABD">
      <w:pPr>
        <w:rPr>
          <w:rFonts w:ascii="MV Boli" w:hAnsi="MV Boli" w:cs="MV Boli"/>
          <w:b/>
          <w:color w:val="385623" w:themeColor="accent6" w:themeShade="80"/>
          <w:sz w:val="28"/>
          <w:szCs w:val="28"/>
        </w:rPr>
      </w:pPr>
    </w:p>
    <w:p w14:paraId="3D0F3C27" w14:textId="77777777" w:rsidR="003B36F1" w:rsidRDefault="003B36F1" w:rsidP="00D14ABD">
      <w:pPr>
        <w:rPr>
          <w:rFonts w:ascii="MV Boli" w:hAnsi="MV Boli" w:cs="MV Boli"/>
          <w:b/>
          <w:color w:val="385623" w:themeColor="accent6" w:themeShade="80"/>
          <w:sz w:val="28"/>
          <w:szCs w:val="28"/>
        </w:rPr>
      </w:pPr>
    </w:p>
    <w:p w14:paraId="2A8EAF86" w14:textId="0D5B070D" w:rsidR="003B36F1" w:rsidRDefault="003B36F1" w:rsidP="00D14ABD">
      <w:pPr>
        <w:rPr>
          <w:rFonts w:ascii="MV Boli" w:hAnsi="MV Boli" w:cs="MV Boli"/>
          <w:b/>
          <w:color w:val="385623" w:themeColor="accent6" w:themeShade="80"/>
          <w:sz w:val="28"/>
          <w:szCs w:val="28"/>
        </w:rPr>
      </w:pPr>
    </w:p>
    <w:p w14:paraId="55E2A5C8" w14:textId="77777777" w:rsidR="001270B6" w:rsidRDefault="001270B6" w:rsidP="00D14ABD">
      <w:pPr>
        <w:rPr>
          <w:rFonts w:ascii="MV Boli" w:hAnsi="MV Boli" w:cs="MV Boli"/>
          <w:b/>
          <w:color w:val="385623" w:themeColor="accent6" w:themeShade="80"/>
          <w:sz w:val="28"/>
          <w:szCs w:val="28"/>
        </w:rPr>
      </w:pPr>
    </w:p>
    <w:p w14:paraId="2A55DA00" w14:textId="32ED5500" w:rsidR="00D14ABD" w:rsidRPr="009E3F3F" w:rsidRDefault="00D14ABD" w:rsidP="00D14ABD">
      <w:pPr>
        <w:rPr>
          <w:rFonts w:ascii="MV Boli" w:hAnsi="MV Boli" w:cs="MV Boli"/>
          <w:b/>
          <w:color w:val="385623" w:themeColor="accent6" w:themeShade="80"/>
          <w:sz w:val="28"/>
          <w:szCs w:val="28"/>
        </w:rPr>
      </w:pPr>
      <w:r w:rsidRPr="009E3F3F">
        <w:rPr>
          <w:rFonts w:ascii="MV Boli" w:hAnsi="MV Boli" w:cs="MV Boli"/>
          <w:b/>
          <w:color w:val="385623" w:themeColor="accent6" w:themeShade="80"/>
          <w:sz w:val="28"/>
          <w:szCs w:val="28"/>
        </w:rPr>
        <w:t>PUBLICATIONS/PRESS RELEASES</w:t>
      </w:r>
      <w:r w:rsidR="003B36F1">
        <w:rPr>
          <w:rFonts w:ascii="MV Boli" w:hAnsi="MV Boli" w:cs="MV Boli"/>
          <w:b/>
          <w:color w:val="385623" w:themeColor="accent6" w:themeShade="80"/>
          <w:sz w:val="28"/>
          <w:szCs w:val="28"/>
        </w:rPr>
        <w:t xml:space="preserve">    </w:t>
      </w:r>
    </w:p>
    <w:p w14:paraId="3A98FB48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19ECC55C" w14:textId="23CAD2CC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1995</w:t>
      </w:r>
      <w:r w:rsidR="000D67FB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 The Cartoon Art Museum, San Francisco, CA “The Tick” and “Arthur” air brushed acrylic on canvas.</w:t>
      </w:r>
    </w:p>
    <w:p w14:paraId="2B5C29D9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09BE31FE" w14:textId="35BCB725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1996</w:t>
      </w:r>
      <w:r w:rsidR="000D67FB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 Adler &amp; Co., San Francisco, CA art agent for multiple animation air brushed acrylics on canvas.</w:t>
      </w:r>
    </w:p>
    <w:p w14:paraId="60908DAD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24980CBA" w14:textId="77777777" w:rsidR="00D14ABD" w:rsidRPr="00E43DC6" w:rsidRDefault="00C92355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1994 - 1998 </w:t>
      </w:r>
      <w:r w:rsidR="00D14ABD" w:rsidRPr="00E43DC6">
        <w:rPr>
          <w:rFonts w:ascii="Ink Free" w:hAnsi="Ink Free"/>
          <w:sz w:val="28"/>
          <w:szCs w:val="28"/>
        </w:rPr>
        <w:t>4 years at the Italian Street Painting Festival, San Raphael entry of pastel drawings on asphalt on the streets of down town San Raphael, CA.</w:t>
      </w:r>
    </w:p>
    <w:p w14:paraId="782CFE1B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711D3709" w14:textId="3705931C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2000</w:t>
      </w:r>
      <w:r w:rsidR="000D67FB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 Book: The Foundation of Peace, The International Library of Poetry, poem “Scarlet Wildflower.”</w:t>
      </w:r>
    </w:p>
    <w:p w14:paraId="08D53D66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77A11F88" w14:textId="77777777" w:rsidR="00D14ABD" w:rsidRPr="009E3F3F" w:rsidRDefault="00D14ABD" w:rsidP="00D14ABD">
      <w:pPr>
        <w:rPr>
          <w:rFonts w:ascii="MV Boli" w:hAnsi="MV Boli" w:cs="MV Boli"/>
          <w:b/>
          <w:color w:val="385623" w:themeColor="accent6" w:themeShade="80"/>
          <w:sz w:val="28"/>
          <w:szCs w:val="28"/>
        </w:rPr>
      </w:pPr>
      <w:r w:rsidRPr="009E3F3F">
        <w:rPr>
          <w:rFonts w:ascii="MV Boli" w:hAnsi="MV Boli" w:cs="MV Boli"/>
          <w:b/>
          <w:color w:val="385623" w:themeColor="accent6" w:themeShade="80"/>
          <w:sz w:val="28"/>
          <w:szCs w:val="28"/>
        </w:rPr>
        <w:t>EMPLOYMENT</w:t>
      </w:r>
    </w:p>
    <w:p w14:paraId="7B43AE6C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6E87558D" w14:textId="720B7881" w:rsidR="00D14ABD" w:rsidRPr="00E43DC6" w:rsidRDefault="00C92355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1994</w:t>
      </w:r>
      <w:r w:rsidR="000D67FB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</w:t>
      </w:r>
      <w:r w:rsidR="000D67FB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 xml:space="preserve">2009 </w:t>
      </w:r>
      <w:r w:rsidR="00D14ABD" w:rsidRPr="00E43DC6">
        <w:rPr>
          <w:rFonts w:ascii="Ink Free" w:hAnsi="Ink Free"/>
          <w:sz w:val="28"/>
          <w:szCs w:val="28"/>
        </w:rPr>
        <w:t>D.D. Designs, San Mateo, CA.  Designer and Painter, sign painter, muralist, faux finish and graphic designer.</w:t>
      </w:r>
    </w:p>
    <w:p w14:paraId="58E9E6DA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204A10F0" w14:textId="4DEB6C93" w:rsidR="00D14ABD" w:rsidRPr="00E43DC6" w:rsidRDefault="00727F32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2009</w:t>
      </w:r>
      <w:r w:rsidR="000D67FB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</w:t>
      </w:r>
      <w:r w:rsidR="000D67FB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201</w:t>
      </w:r>
      <w:r w:rsidR="002A38CA" w:rsidRPr="00E43DC6">
        <w:rPr>
          <w:rFonts w:ascii="Ink Free" w:hAnsi="Ink Free"/>
          <w:sz w:val="28"/>
          <w:szCs w:val="28"/>
        </w:rPr>
        <w:t>9</w:t>
      </w:r>
      <w:r w:rsidR="00C92355" w:rsidRPr="00E43DC6">
        <w:rPr>
          <w:rFonts w:ascii="Ink Free" w:hAnsi="Ink Free"/>
          <w:sz w:val="28"/>
          <w:szCs w:val="28"/>
        </w:rPr>
        <w:t xml:space="preserve"> </w:t>
      </w:r>
      <w:r w:rsidR="00D14ABD" w:rsidRPr="00E43DC6">
        <w:rPr>
          <w:rFonts w:ascii="Ink Free" w:hAnsi="Ink Free"/>
          <w:sz w:val="28"/>
          <w:szCs w:val="28"/>
        </w:rPr>
        <w:t>www.</w:t>
      </w:r>
      <w:r w:rsidR="002A38CA" w:rsidRPr="00E43DC6">
        <w:rPr>
          <w:rFonts w:ascii="Ink Free" w:hAnsi="Ink Free"/>
          <w:sz w:val="28"/>
          <w:szCs w:val="28"/>
        </w:rPr>
        <w:t>keoidesigns.com</w:t>
      </w:r>
      <w:r w:rsidR="00D14ABD" w:rsidRPr="00E43DC6">
        <w:rPr>
          <w:rFonts w:ascii="Ink Free" w:hAnsi="Ink Free"/>
          <w:sz w:val="28"/>
          <w:szCs w:val="28"/>
        </w:rPr>
        <w:t xml:space="preserve">, </w:t>
      </w:r>
      <w:r w:rsidR="008D0823" w:rsidRPr="00E43DC6">
        <w:rPr>
          <w:rFonts w:ascii="Ink Free" w:hAnsi="Ink Free"/>
          <w:sz w:val="28"/>
          <w:szCs w:val="28"/>
        </w:rPr>
        <w:t>South San Francisco</w:t>
      </w:r>
      <w:r w:rsidR="00D14ABD" w:rsidRPr="00E43DC6">
        <w:rPr>
          <w:rFonts w:ascii="Ink Free" w:hAnsi="Ink Free"/>
          <w:sz w:val="28"/>
          <w:szCs w:val="28"/>
        </w:rPr>
        <w:t xml:space="preserve">, CA. Custom fine art paintings acrylic on canvas, </w:t>
      </w:r>
      <w:r w:rsidRPr="00E43DC6">
        <w:rPr>
          <w:rFonts w:ascii="Ink Free" w:hAnsi="Ink Free"/>
          <w:sz w:val="28"/>
          <w:szCs w:val="28"/>
        </w:rPr>
        <w:t>decoupage</w:t>
      </w:r>
      <w:r w:rsidR="00D14ABD" w:rsidRPr="00E43DC6">
        <w:rPr>
          <w:rFonts w:ascii="Ink Free" w:hAnsi="Ink Free"/>
          <w:sz w:val="28"/>
          <w:szCs w:val="28"/>
        </w:rPr>
        <w:t xml:space="preserve"> and sculpture for commission</w:t>
      </w:r>
      <w:r w:rsidRPr="00E43DC6">
        <w:rPr>
          <w:rFonts w:ascii="Ink Free" w:hAnsi="Ink Free"/>
          <w:sz w:val="28"/>
          <w:szCs w:val="28"/>
        </w:rPr>
        <w:t xml:space="preserve">. I specialize in </w:t>
      </w:r>
      <w:r w:rsidR="002A38CA" w:rsidRPr="00E43DC6">
        <w:rPr>
          <w:rFonts w:ascii="Ink Free" w:hAnsi="Ink Free"/>
          <w:sz w:val="28"/>
          <w:szCs w:val="28"/>
        </w:rPr>
        <w:t xml:space="preserve">acrylic on canvas and </w:t>
      </w:r>
      <w:r w:rsidR="00D14ABD" w:rsidRPr="00E43DC6">
        <w:rPr>
          <w:rFonts w:ascii="Ink Free" w:hAnsi="Ink Free"/>
          <w:sz w:val="28"/>
          <w:szCs w:val="28"/>
        </w:rPr>
        <w:t xml:space="preserve">sea glass jewelry </w:t>
      </w:r>
      <w:r w:rsidRPr="00E43DC6">
        <w:rPr>
          <w:rFonts w:ascii="Ink Free" w:hAnsi="Ink Free"/>
          <w:sz w:val="28"/>
          <w:szCs w:val="28"/>
        </w:rPr>
        <w:t>design</w:t>
      </w:r>
      <w:r w:rsidR="002A38CA" w:rsidRPr="00E43DC6">
        <w:rPr>
          <w:rFonts w:ascii="Ink Free" w:hAnsi="Ink Free"/>
          <w:sz w:val="28"/>
          <w:szCs w:val="28"/>
        </w:rPr>
        <w:t>s</w:t>
      </w:r>
      <w:r w:rsidRPr="00E43DC6">
        <w:rPr>
          <w:rFonts w:ascii="Ink Free" w:hAnsi="Ink Free"/>
          <w:sz w:val="28"/>
          <w:szCs w:val="28"/>
        </w:rPr>
        <w:t xml:space="preserve"> </w:t>
      </w:r>
      <w:r w:rsidR="00F94156" w:rsidRPr="00E43DC6">
        <w:rPr>
          <w:rFonts w:ascii="Ink Free" w:hAnsi="Ink Free"/>
          <w:sz w:val="28"/>
          <w:szCs w:val="28"/>
        </w:rPr>
        <w:t xml:space="preserve">and </w:t>
      </w:r>
      <w:r w:rsidR="008D0823" w:rsidRPr="00E43DC6">
        <w:rPr>
          <w:rFonts w:ascii="Ink Free" w:hAnsi="Ink Free"/>
          <w:sz w:val="28"/>
          <w:szCs w:val="28"/>
        </w:rPr>
        <w:t>mosaics</w:t>
      </w:r>
      <w:r w:rsidR="00F94156" w:rsidRPr="00E43DC6">
        <w:rPr>
          <w:rFonts w:ascii="Ink Free" w:hAnsi="Ink Free"/>
          <w:sz w:val="28"/>
          <w:szCs w:val="28"/>
        </w:rPr>
        <w:t>.</w:t>
      </w:r>
      <w:r w:rsidR="008D0823" w:rsidRPr="00E43DC6">
        <w:rPr>
          <w:rFonts w:ascii="Ink Free" w:hAnsi="Ink Free"/>
          <w:sz w:val="28"/>
          <w:szCs w:val="28"/>
        </w:rPr>
        <w:t xml:space="preserve"> I have an e-bay store selling arts &amp; crafts, painting and sea glass jewelry with </w:t>
      </w:r>
      <w:r w:rsidR="002A38CA" w:rsidRPr="00E43DC6">
        <w:rPr>
          <w:rFonts w:ascii="Ink Free" w:hAnsi="Ink Free"/>
          <w:sz w:val="28"/>
          <w:szCs w:val="28"/>
        </w:rPr>
        <w:t>8</w:t>
      </w:r>
      <w:r w:rsidR="008D0823" w:rsidRPr="00E43DC6">
        <w:rPr>
          <w:rFonts w:ascii="Ink Free" w:hAnsi="Ink Free"/>
          <w:sz w:val="28"/>
          <w:szCs w:val="28"/>
        </w:rPr>
        <w:t>00 100% positive feedbacks.</w:t>
      </w:r>
    </w:p>
    <w:p w14:paraId="54789590" w14:textId="77777777" w:rsidR="00D14ABD" w:rsidRPr="00E43DC6" w:rsidRDefault="00D14ABD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 xml:space="preserve"> </w:t>
      </w:r>
    </w:p>
    <w:p w14:paraId="310E8F01" w14:textId="380B9F0C" w:rsidR="00A32EB5" w:rsidRPr="00E43DC6" w:rsidRDefault="00982636" w:rsidP="00D14ABD">
      <w:pPr>
        <w:rPr>
          <w:rFonts w:ascii="Ink Free" w:hAnsi="Ink Free"/>
          <w:sz w:val="28"/>
          <w:szCs w:val="28"/>
        </w:rPr>
      </w:pPr>
      <w:r w:rsidRPr="00E43DC6">
        <w:rPr>
          <w:rFonts w:ascii="Ink Free" w:hAnsi="Ink Free"/>
          <w:sz w:val="28"/>
          <w:szCs w:val="28"/>
        </w:rPr>
        <w:t>2008</w:t>
      </w:r>
      <w:r w:rsidR="000D67FB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-</w:t>
      </w:r>
      <w:r w:rsidR="000D67FB">
        <w:rPr>
          <w:rFonts w:ascii="Ink Free" w:hAnsi="Ink Free"/>
          <w:sz w:val="28"/>
          <w:szCs w:val="28"/>
        </w:rPr>
        <w:t xml:space="preserve"> </w:t>
      </w:r>
      <w:r w:rsidRPr="00E43DC6">
        <w:rPr>
          <w:rFonts w:ascii="Ink Free" w:hAnsi="Ink Free"/>
          <w:sz w:val="28"/>
          <w:szCs w:val="28"/>
        </w:rPr>
        <w:t>201</w:t>
      </w:r>
      <w:r w:rsidR="002A38CA" w:rsidRPr="00E43DC6">
        <w:rPr>
          <w:rFonts w:ascii="Ink Free" w:hAnsi="Ink Free"/>
          <w:sz w:val="28"/>
          <w:szCs w:val="28"/>
        </w:rPr>
        <w:t>9</w:t>
      </w:r>
      <w:r w:rsidR="00C92355" w:rsidRPr="00E43DC6">
        <w:rPr>
          <w:rFonts w:ascii="Ink Free" w:hAnsi="Ink Free"/>
          <w:sz w:val="28"/>
          <w:szCs w:val="28"/>
        </w:rPr>
        <w:t xml:space="preserve"> </w:t>
      </w:r>
      <w:r w:rsidR="00D14ABD" w:rsidRPr="00E43DC6">
        <w:rPr>
          <w:rFonts w:ascii="Ink Free" w:hAnsi="Ink Free"/>
          <w:sz w:val="28"/>
          <w:szCs w:val="28"/>
        </w:rPr>
        <w:t xml:space="preserve">Art teacher to developmentally disabled adults work through </w:t>
      </w:r>
      <w:r w:rsidR="00C92355" w:rsidRPr="00E43DC6">
        <w:rPr>
          <w:rFonts w:ascii="Ink Free" w:hAnsi="Ink Free"/>
          <w:sz w:val="28"/>
          <w:szCs w:val="28"/>
        </w:rPr>
        <w:t>nonprofit</w:t>
      </w:r>
      <w:r w:rsidR="00D14ABD" w:rsidRPr="00E43DC6">
        <w:rPr>
          <w:rFonts w:ascii="Ink Free" w:hAnsi="Ink Free"/>
          <w:sz w:val="28"/>
          <w:szCs w:val="28"/>
        </w:rPr>
        <w:t xml:space="preserve"> organizations; Community Gatepath</w:t>
      </w:r>
      <w:r w:rsidR="008D0823" w:rsidRPr="00E43DC6">
        <w:rPr>
          <w:rFonts w:ascii="Ink Free" w:hAnsi="Ink Free"/>
          <w:sz w:val="28"/>
          <w:szCs w:val="28"/>
        </w:rPr>
        <w:t xml:space="preserve"> and </w:t>
      </w:r>
      <w:r w:rsidR="00D14ABD" w:rsidRPr="00E43DC6">
        <w:rPr>
          <w:rFonts w:ascii="Ink Free" w:hAnsi="Ink Free"/>
          <w:sz w:val="28"/>
          <w:szCs w:val="28"/>
        </w:rPr>
        <w:t>Kainos.</w:t>
      </w:r>
      <w:r w:rsidR="00CA74D2" w:rsidRPr="00E43DC6">
        <w:rPr>
          <w:rFonts w:ascii="Ink Free" w:hAnsi="Ink Free"/>
          <w:sz w:val="28"/>
          <w:szCs w:val="28"/>
        </w:rPr>
        <w:t xml:space="preserve"> Private art classes are offered to senior </w:t>
      </w:r>
      <w:r w:rsidR="008D0F1F" w:rsidRPr="00E43DC6">
        <w:rPr>
          <w:rFonts w:ascii="Ink Free" w:hAnsi="Ink Free"/>
          <w:sz w:val="28"/>
          <w:szCs w:val="28"/>
        </w:rPr>
        <w:t>and everyone</w:t>
      </w:r>
      <w:r w:rsidR="00CA74D2" w:rsidRPr="00E43DC6">
        <w:rPr>
          <w:rFonts w:ascii="Ink Free" w:hAnsi="Ink Free"/>
          <w:sz w:val="28"/>
          <w:szCs w:val="28"/>
        </w:rPr>
        <w:t>.</w:t>
      </w:r>
    </w:p>
    <w:sectPr w:rsidR="00A32EB5" w:rsidRPr="00E4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B5"/>
    <w:rsid w:val="000D67FB"/>
    <w:rsid w:val="001270B6"/>
    <w:rsid w:val="00162F3C"/>
    <w:rsid w:val="001948F5"/>
    <w:rsid w:val="00220FEC"/>
    <w:rsid w:val="0023341A"/>
    <w:rsid w:val="002A38CA"/>
    <w:rsid w:val="002D0E5A"/>
    <w:rsid w:val="002E30CC"/>
    <w:rsid w:val="0032314D"/>
    <w:rsid w:val="003654BC"/>
    <w:rsid w:val="003B36F1"/>
    <w:rsid w:val="003F0254"/>
    <w:rsid w:val="00580BDE"/>
    <w:rsid w:val="00591623"/>
    <w:rsid w:val="005E3B1C"/>
    <w:rsid w:val="00612A73"/>
    <w:rsid w:val="00670751"/>
    <w:rsid w:val="006E7E5A"/>
    <w:rsid w:val="00727F32"/>
    <w:rsid w:val="00886564"/>
    <w:rsid w:val="00896A12"/>
    <w:rsid w:val="008D0823"/>
    <w:rsid w:val="008D0F1F"/>
    <w:rsid w:val="008E69DF"/>
    <w:rsid w:val="00907D85"/>
    <w:rsid w:val="009517C7"/>
    <w:rsid w:val="009560A1"/>
    <w:rsid w:val="00982636"/>
    <w:rsid w:val="009E3F3F"/>
    <w:rsid w:val="00A07E05"/>
    <w:rsid w:val="00A32EB5"/>
    <w:rsid w:val="00A443E6"/>
    <w:rsid w:val="00AB19BE"/>
    <w:rsid w:val="00AD3AB0"/>
    <w:rsid w:val="00AE28A5"/>
    <w:rsid w:val="00B156A9"/>
    <w:rsid w:val="00B75C68"/>
    <w:rsid w:val="00C676A7"/>
    <w:rsid w:val="00C85DC7"/>
    <w:rsid w:val="00C92355"/>
    <w:rsid w:val="00CA74D2"/>
    <w:rsid w:val="00D14ABD"/>
    <w:rsid w:val="00D61A92"/>
    <w:rsid w:val="00D87B7E"/>
    <w:rsid w:val="00E43DC6"/>
    <w:rsid w:val="00F94156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E9B7"/>
  <w15:chartTrackingRefBased/>
  <w15:docId w15:val="{11A74D32-9B7C-4C16-8BD3-D1578921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bon03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157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Bonbon03</dc:creator>
  <cp:keywords/>
  <dc:description/>
  <cp:lastModifiedBy>Bonbon03</cp:lastModifiedBy>
  <cp:revision>38</cp:revision>
  <cp:lastPrinted>2014-07-24T03:50:00Z</cp:lastPrinted>
  <dcterms:created xsi:type="dcterms:W3CDTF">2016-02-25T19:08:00Z</dcterms:created>
  <dcterms:modified xsi:type="dcterms:W3CDTF">2019-01-21T23:23:00Z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